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11" w:rsidRPr="00EB04DC" w:rsidRDefault="006D1A11" w:rsidP="006063BF">
      <w:pPr>
        <w:ind w:left="4962"/>
        <w:rPr>
          <w:rFonts w:ascii="Times New Roman" w:hAnsi="Times New Roman"/>
          <w:lang w:val="ru-RU"/>
        </w:rPr>
      </w:pPr>
      <w:r w:rsidRPr="00EB04DC">
        <w:rPr>
          <w:rFonts w:ascii="Times New Roman" w:hAnsi="Times New Roman"/>
          <w:lang w:val="ru-RU"/>
        </w:rPr>
        <w:t>Утверждаю:</w:t>
      </w:r>
    </w:p>
    <w:p w:rsidR="00A96015" w:rsidRPr="00EB04DC" w:rsidRDefault="00A96015" w:rsidP="006063BF">
      <w:pPr>
        <w:ind w:left="4962"/>
        <w:rPr>
          <w:rFonts w:ascii="Times New Roman" w:hAnsi="Times New Roman"/>
          <w:lang w:val="ru-RU"/>
        </w:rPr>
      </w:pPr>
      <w:r w:rsidRPr="00EB04DC">
        <w:rPr>
          <w:rFonts w:ascii="Times New Roman" w:hAnsi="Times New Roman"/>
          <w:lang w:val="ru-RU"/>
        </w:rPr>
        <w:t>Директор ФГБУ «Государственный</w:t>
      </w:r>
      <w:r w:rsidRPr="00A9601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природный з</w:t>
      </w:r>
      <w:r w:rsidRPr="00EB04DC">
        <w:rPr>
          <w:rFonts w:ascii="Times New Roman" w:hAnsi="Times New Roman"/>
          <w:lang w:val="ru-RU"/>
        </w:rPr>
        <w:t>аповедник «Тигирекский»</w:t>
      </w:r>
    </w:p>
    <w:p w:rsidR="006D1A11" w:rsidRPr="00EB04DC" w:rsidRDefault="006D1A11" w:rsidP="006063BF">
      <w:pPr>
        <w:ind w:left="4962"/>
        <w:rPr>
          <w:rFonts w:ascii="Times New Roman" w:hAnsi="Times New Roman"/>
          <w:lang w:val="ru-RU"/>
        </w:rPr>
      </w:pPr>
    </w:p>
    <w:p w:rsidR="006D1A11" w:rsidRPr="00EB04DC" w:rsidRDefault="006D1A11" w:rsidP="006063BF">
      <w:pPr>
        <w:ind w:left="4962"/>
        <w:rPr>
          <w:rFonts w:ascii="Times New Roman" w:hAnsi="Times New Roman"/>
          <w:lang w:val="ru-RU"/>
        </w:rPr>
      </w:pPr>
      <w:r w:rsidRPr="00EB04DC">
        <w:rPr>
          <w:rFonts w:ascii="Times New Roman" w:hAnsi="Times New Roman"/>
          <w:lang w:val="ru-RU"/>
        </w:rPr>
        <w:t>------------</w:t>
      </w:r>
      <w:r w:rsidR="00A96015" w:rsidRPr="00A96015">
        <w:rPr>
          <w:rFonts w:ascii="Times New Roman" w:hAnsi="Times New Roman"/>
          <w:lang w:val="ru-RU"/>
        </w:rPr>
        <w:t xml:space="preserve"> </w:t>
      </w:r>
      <w:proofErr w:type="spellStart"/>
      <w:r w:rsidR="00A96015" w:rsidRPr="00EB04DC">
        <w:rPr>
          <w:rFonts w:ascii="Times New Roman" w:hAnsi="Times New Roman"/>
          <w:lang w:val="ru-RU"/>
        </w:rPr>
        <w:t>П.В.</w:t>
      </w:r>
      <w:proofErr w:type="gramStart"/>
      <w:r w:rsidR="00A96015" w:rsidRPr="00EB04DC">
        <w:rPr>
          <w:rFonts w:ascii="Times New Roman" w:hAnsi="Times New Roman"/>
          <w:lang w:val="ru-RU"/>
        </w:rPr>
        <w:t>Голяков</w:t>
      </w:r>
      <w:proofErr w:type="spellEnd"/>
      <w:proofErr w:type="gramEnd"/>
    </w:p>
    <w:p w:rsidR="006D1A11" w:rsidRDefault="006D1A11" w:rsidP="006063BF">
      <w:pPr>
        <w:rPr>
          <w:rFonts w:ascii="Times New Roman" w:hAnsi="Times New Roman"/>
          <w:lang w:val="ru-RU"/>
        </w:rPr>
      </w:pPr>
    </w:p>
    <w:p w:rsidR="00756FBD" w:rsidRDefault="00756FBD" w:rsidP="006063BF">
      <w:pPr>
        <w:rPr>
          <w:rFonts w:ascii="Times New Roman" w:hAnsi="Times New Roman"/>
          <w:lang w:val="ru-RU"/>
        </w:rPr>
      </w:pPr>
    </w:p>
    <w:p w:rsidR="006E32DB" w:rsidRPr="00EB04DC" w:rsidRDefault="006E32DB" w:rsidP="006063BF">
      <w:pPr>
        <w:rPr>
          <w:rFonts w:ascii="Times New Roman" w:hAnsi="Times New Roman"/>
          <w:lang w:val="ru-RU"/>
        </w:rPr>
      </w:pPr>
    </w:p>
    <w:p w:rsidR="00FA0B4A" w:rsidRPr="00EB04DC" w:rsidRDefault="00FA0B4A" w:rsidP="006063BF">
      <w:pPr>
        <w:shd w:val="clear" w:color="auto" w:fill="FFFFFF"/>
        <w:jc w:val="center"/>
        <w:rPr>
          <w:rFonts w:ascii="Times New Roman" w:eastAsia="Times New Roman" w:hAnsi="Times New Roman"/>
          <w:lang w:val="ru-RU" w:eastAsia="ru-RU" w:bidi="ar-SA"/>
        </w:rPr>
      </w:pPr>
      <w:r w:rsidRPr="00EB04DC">
        <w:rPr>
          <w:rFonts w:ascii="Times New Roman" w:eastAsia="Times New Roman" w:hAnsi="Times New Roman"/>
          <w:lang w:val="ru-RU" w:eastAsia="ru-RU" w:bidi="ar-SA"/>
        </w:rPr>
        <w:t>ПОЛОЖЕНИЕ</w:t>
      </w:r>
    </w:p>
    <w:p w:rsidR="00FA0B4A" w:rsidRPr="00EB04DC" w:rsidRDefault="00FA0B4A" w:rsidP="006063BF">
      <w:pPr>
        <w:shd w:val="clear" w:color="auto" w:fill="FFFFFF"/>
        <w:jc w:val="center"/>
        <w:rPr>
          <w:rFonts w:ascii="Times New Roman" w:eastAsia="Times New Roman" w:hAnsi="Times New Roman"/>
          <w:lang w:val="ru-RU" w:eastAsia="ru-RU" w:bidi="ar-SA"/>
        </w:rPr>
      </w:pPr>
      <w:r w:rsidRPr="00EB04DC">
        <w:rPr>
          <w:rFonts w:ascii="Times New Roman" w:eastAsia="Times New Roman" w:hAnsi="Times New Roman"/>
          <w:lang w:val="ru-RU" w:eastAsia="ru-RU" w:bidi="ar-SA"/>
        </w:rPr>
        <w:t xml:space="preserve">О </w:t>
      </w:r>
      <w:r w:rsidR="00F72F26">
        <w:rPr>
          <w:rFonts w:ascii="Times New Roman" w:eastAsia="Times New Roman" w:hAnsi="Times New Roman"/>
          <w:lang w:val="ru-RU" w:eastAsia="ru-RU" w:bidi="ar-SA"/>
        </w:rPr>
        <w:t>краевом</w:t>
      </w:r>
      <w:r w:rsidR="00A96015" w:rsidRPr="00EB04DC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A96015">
        <w:rPr>
          <w:rFonts w:ascii="Times New Roman" w:eastAsia="Times New Roman" w:hAnsi="Times New Roman"/>
          <w:lang w:val="ru-RU" w:eastAsia="ru-RU" w:bidi="ar-SA"/>
        </w:rPr>
        <w:t>конкурсе учебно-методических разработок</w:t>
      </w:r>
      <w:r w:rsidR="00232EBF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A96015">
        <w:rPr>
          <w:rFonts w:ascii="Times New Roman" w:eastAsia="Times New Roman" w:hAnsi="Times New Roman"/>
          <w:lang w:val="ru-RU" w:eastAsia="ru-RU" w:bidi="ar-SA"/>
        </w:rPr>
        <w:t>«</w:t>
      </w:r>
      <w:r w:rsidR="006063BF">
        <w:rPr>
          <w:rFonts w:ascii="Times New Roman" w:eastAsia="Times New Roman" w:hAnsi="Times New Roman"/>
          <w:lang w:val="ru-RU" w:eastAsia="ru-RU" w:bidi="ar-SA"/>
        </w:rPr>
        <w:t>Познаём, играя!</w:t>
      </w:r>
      <w:r w:rsidR="00A96015">
        <w:rPr>
          <w:rFonts w:ascii="Times New Roman" w:eastAsia="Times New Roman" w:hAnsi="Times New Roman"/>
          <w:lang w:val="ru-RU" w:eastAsia="ru-RU" w:bidi="ar-SA"/>
        </w:rPr>
        <w:t>»</w:t>
      </w:r>
    </w:p>
    <w:p w:rsidR="00FA0B4A" w:rsidRPr="00EB04DC" w:rsidRDefault="00FA0B4A" w:rsidP="006063BF">
      <w:pPr>
        <w:shd w:val="clear" w:color="auto" w:fill="FFFFFF"/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FA0B4A" w:rsidRPr="00D8185B" w:rsidRDefault="00FA0B4A" w:rsidP="00D8185B">
      <w:pPr>
        <w:shd w:val="clear" w:color="auto" w:fill="FFFFFF"/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</w:pPr>
      <w:r w:rsidRPr="00D8185B">
        <w:rPr>
          <w:rFonts w:ascii="Times New Roman" w:eastAsia="Times New Roman" w:hAnsi="Times New Roman"/>
          <w:b/>
          <w:bCs/>
          <w:sz w:val="22"/>
          <w:szCs w:val="22"/>
          <w:lang w:val="ru-RU" w:eastAsia="ru-RU" w:bidi="ar-SA"/>
        </w:rPr>
        <w:t>1. ОБЩИЕ ПОЛОЖЕНИЯ</w:t>
      </w:r>
    </w:p>
    <w:p w:rsidR="00097942" w:rsidRPr="00232EBF" w:rsidRDefault="006063BF" w:rsidP="00B113BF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1.1. </w:t>
      </w:r>
      <w:r w:rsidR="00FA0B4A" w:rsidRPr="00EB04DC">
        <w:rPr>
          <w:rFonts w:ascii="Times New Roman" w:eastAsia="Times New Roman" w:hAnsi="Times New Roman"/>
          <w:lang w:val="ru-RU" w:eastAsia="ru-RU" w:bidi="ar-SA"/>
        </w:rPr>
        <w:t xml:space="preserve">Настоящее Положение о </w:t>
      </w:r>
      <w:r w:rsidR="00F72F26">
        <w:rPr>
          <w:rFonts w:ascii="Times New Roman" w:eastAsia="Times New Roman" w:hAnsi="Times New Roman"/>
          <w:lang w:val="ru-RU" w:eastAsia="ru-RU" w:bidi="ar-SA"/>
        </w:rPr>
        <w:t>краевом</w:t>
      </w:r>
      <w:r w:rsidRPr="00EB04DC">
        <w:rPr>
          <w:rFonts w:ascii="Times New Roman" w:eastAsia="Times New Roman" w:hAnsi="Times New Roman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lang w:val="ru-RU" w:eastAsia="ru-RU" w:bidi="ar-SA"/>
        </w:rPr>
        <w:t>конкурсе учебно-методических разработок «Познаём, играя!»</w:t>
      </w:r>
      <w:r w:rsidR="00FA0B4A" w:rsidRPr="00EB04DC">
        <w:rPr>
          <w:rFonts w:ascii="Times New Roman" w:eastAsia="Times New Roman" w:hAnsi="Times New Roman"/>
          <w:lang w:val="ru-RU" w:eastAsia="ru-RU" w:bidi="ar-SA"/>
        </w:rPr>
        <w:t xml:space="preserve"> (далее – </w:t>
      </w:r>
      <w:bookmarkStart w:id="0" w:name="_GoBack"/>
      <w:bookmarkEnd w:id="0"/>
      <w:r w:rsidR="00FB3357">
        <w:rPr>
          <w:rFonts w:ascii="Times New Roman" w:eastAsia="Times New Roman" w:hAnsi="Times New Roman"/>
          <w:lang w:val="ru-RU" w:eastAsia="ru-RU" w:bidi="ar-SA"/>
        </w:rPr>
        <w:t>«</w:t>
      </w:r>
      <w:r>
        <w:rPr>
          <w:rFonts w:ascii="Times New Roman" w:eastAsia="Times New Roman" w:hAnsi="Times New Roman"/>
          <w:lang w:val="ru-RU" w:eastAsia="ru-RU" w:bidi="ar-SA"/>
        </w:rPr>
        <w:t>Конкурс</w:t>
      </w:r>
      <w:r w:rsidR="00FB3357">
        <w:rPr>
          <w:rFonts w:ascii="Times New Roman" w:eastAsia="Times New Roman" w:hAnsi="Times New Roman"/>
          <w:lang w:val="ru-RU" w:eastAsia="ru-RU" w:bidi="ar-SA"/>
        </w:rPr>
        <w:t>»</w:t>
      </w:r>
      <w:r w:rsidR="00FA0B4A" w:rsidRPr="00EB04DC">
        <w:rPr>
          <w:rFonts w:ascii="Times New Roman" w:eastAsia="Times New Roman" w:hAnsi="Times New Roman"/>
          <w:lang w:val="ru-RU" w:eastAsia="ru-RU" w:bidi="ar-SA"/>
        </w:rPr>
        <w:t>) определяет условия и порядок его проведения, требования, предъявляемые к участникам, порядок подведения итогов и награждения победителей.</w:t>
      </w:r>
    </w:p>
    <w:p w:rsidR="00232EBF" w:rsidRDefault="00232EBF" w:rsidP="00B113B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3"/>
          <w:szCs w:val="23"/>
          <w:lang w:val="ru-RU" w:bidi="ar-SA"/>
        </w:rPr>
      </w:pPr>
      <w:r w:rsidRPr="00232EBF">
        <w:rPr>
          <w:rFonts w:ascii="Times New Roman" w:hAnsi="Times New Roman"/>
          <w:color w:val="000000"/>
          <w:sz w:val="23"/>
          <w:szCs w:val="23"/>
          <w:lang w:val="ru-RU" w:bidi="ar-SA"/>
        </w:rPr>
        <w:t xml:space="preserve">1.2. Конкурс проводится </w:t>
      </w:r>
      <w:r w:rsidR="00097942">
        <w:rPr>
          <w:rFonts w:ascii="Times New Roman" w:hAnsi="Times New Roman"/>
          <w:color w:val="000000"/>
          <w:sz w:val="23"/>
          <w:szCs w:val="23"/>
          <w:lang w:val="ru-RU" w:bidi="ar-SA"/>
        </w:rPr>
        <w:t>в рамках реализации проекта «</w:t>
      </w:r>
      <w:r w:rsidR="00BC67D5">
        <w:rPr>
          <w:rFonts w:ascii="Times New Roman" w:hAnsi="Times New Roman"/>
          <w:color w:val="000000"/>
          <w:sz w:val="23"/>
          <w:szCs w:val="23"/>
          <w:lang w:val="ru-RU" w:bidi="ar-SA"/>
        </w:rPr>
        <w:t xml:space="preserve">Настольные игры об </w:t>
      </w:r>
      <w:r w:rsidR="006E32DB">
        <w:rPr>
          <w:rFonts w:ascii="Times New Roman" w:hAnsi="Times New Roman"/>
          <w:color w:val="000000"/>
          <w:sz w:val="23"/>
          <w:szCs w:val="23"/>
          <w:lang w:val="ru-RU" w:bidi="ar-SA"/>
        </w:rPr>
        <w:t>особо охраняемых природных территориях (ООПТ)</w:t>
      </w:r>
      <w:r w:rsidR="00BC67D5">
        <w:rPr>
          <w:rFonts w:ascii="Times New Roman" w:hAnsi="Times New Roman"/>
          <w:color w:val="000000"/>
          <w:sz w:val="23"/>
          <w:szCs w:val="23"/>
          <w:lang w:val="ru-RU" w:bidi="ar-SA"/>
        </w:rPr>
        <w:t xml:space="preserve"> Алтайского края в экологическом образовании и просвещении на территории региона</w:t>
      </w:r>
      <w:r w:rsidR="00097942">
        <w:rPr>
          <w:rFonts w:ascii="Times New Roman" w:hAnsi="Times New Roman"/>
          <w:color w:val="000000"/>
          <w:sz w:val="23"/>
          <w:szCs w:val="23"/>
          <w:lang w:val="ru-RU" w:bidi="ar-SA"/>
        </w:rPr>
        <w:t>»</w:t>
      </w:r>
      <w:r w:rsidR="00BC67D5">
        <w:rPr>
          <w:rFonts w:ascii="Times New Roman" w:hAnsi="Times New Roman"/>
          <w:color w:val="000000"/>
          <w:sz w:val="23"/>
          <w:szCs w:val="23"/>
          <w:lang w:val="ru-RU" w:bidi="ar-SA"/>
        </w:rPr>
        <w:t xml:space="preserve"> при поддержке </w:t>
      </w:r>
      <w:r w:rsidR="00097942">
        <w:rPr>
          <w:rFonts w:ascii="Times New Roman" w:hAnsi="Times New Roman"/>
          <w:color w:val="000000"/>
          <w:sz w:val="23"/>
          <w:szCs w:val="23"/>
          <w:lang w:val="ru-RU" w:bidi="ar-SA"/>
        </w:rPr>
        <w:t>Гранта Губернатора</w:t>
      </w:r>
      <w:r w:rsidR="00BC67D5">
        <w:rPr>
          <w:rFonts w:ascii="Times New Roman" w:hAnsi="Times New Roman"/>
          <w:color w:val="000000"/>
          <w:sz w:val="23"/>
          <w:szCs w:val="23"/>
          <w:lang w:val="ru-RU" w:bidi="ar-SA"/>
        </w:rPr>
        <w:t xml:space="preserve"> Алтайского края в сфере экологического воспитания, образования и просвещения</w:t>
      </w:r>
      <w:r w:rsidR="001054EB">
        <w:rPr>
          <w:rFonts w:ascii="Times New Roman" w:hAnsi="Times New Roman"/>
          <w:color w:val="000000"/>
          <w:sz w:val="23"/>
          <w:szCs w:val="23"/>
          <w:lang w:val="ru-RU" w:bidi="ar-SA"/>
        </w:rPr>
        <w:t>.</w:t>
      </w:r>
    </w:p>
    <w:p w:rsidR="00BA78DE" w:rsidRDefault="00BA78DE" w:rsidP="007E745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3"/>
          <w:szCs w:val="23"/>
          <w:lang w:val="ru-RU" w:bidi="ar-SA"/>
        </w:rPr>
      </w:pPr>
    </w:p>
    <w:p w:rsidR="00BA78DE" w:rsidRPr="00D8185B" w:rsidRDefault="00BA78DE" w:rsidP="007E7450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  <w:lang w:val="ru-RU" w:bidi="ar-SA"/>
        </w:rPr>
      </w:pPr>
      <w:r w:rsidRPr="00D8185B">
        <w:rPr>
          <w:rFonts w:ascii="Times New Roman" w:hAnsi="Times New Roman"/>
          <w:b/>
          <w:color w:val="000000"/>
          <w:sz w:val="22"/>
          <w:szCs w:val="22"/>
          <w:lang w:val="ru-RU" w:bidi="ar-SA"/>
        </w:rPr>
        <w:t>2. ЦЕЛИ И ЗАДАЧИ КОНКУРСА</w:t>
      </w:r>
    </w:p>
    <w:p w:rsidR="001054EB" w:rsidRDefault="00BA78DE" w:rsidP="00B113B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3"/>
          <w:szCs w:val="23"/>
          <w:lang w:val="ru-RU" w:bidi="ar-SA"/>
        </w:rPr>
      </w:pPr>
      <w:r>
        <w:rPr>
          <w:rFonts w:ascii="Times New Roman" w:hAnsi="Times New Roman"/>
          <w:color w:val="000000"/>
          <w:sz w:val="23"/>
          <w:szCs w:val="23"/>
          <w:lang w:val="ru-RU" w:bidi="ar-SA"/>
        </w:rPr>
        <w:t>2</w:t>
      </w:r>
      <w:r w:rsidR="00232EBF" w:rsidRPr="00232EBF">
        <w:rPr>
          <w:rFonts w:ascii="Times New Roman" w:hAnsi="Times New Roman"/>
          <w:color w:val="000000"/>
          <w:sz w:val="23"/>
          <w:szCs w:val="23"/>
          <w:lang w:val="ru-RU" w:bidi="ar-SA"/>
        </w:rPr>
        <w:t>.</w:t>
      </w:r>
      <w:r>
        <w:rPr>
          <w:rFonts w:ascii="Times New Roman" w:hAnsi="Times New Roman"/>
          <w:color w:val="000000"/>
          <w:sz w:val="23"/>
          <w:szCs w:val="23"/>
          <w:lang w:val="ru-RU" w:bidi="ar-SA"/>
        </w:rPr>
        <w:t>1</w:t>
      </w:r>
      <w:r w:rsidR="00232EBF" w:rsidRPr="00232EBF">
        <w:rPr>
          <w:rFonts w:ascii="Times New Roman" w:hAnsi="Times New Roman"/>
          <w:color w:val="000000"/>
          <w:sz w:val="23"/>
          <w:szCs w:val="23"/>
          <w:lang w:val="ru-RU" w:bidi="ar-SA"/>
        </w:rPr>
        <w:t xml:space="preserve">. </w:t>
      </w:r>
      <w:r w:rsidR="00BC67D5">
        <w:rPr>
          <w:rFonts w:ascii="Times New Roman" w:hAnsi="Times New Roman"/>
          <w:color w:val="000000"/>
          <w:sz w:val="23"/>
          <w:szCs w:val="23"/>
          <w:lang w:val="ru-RU" w:bidi="ar-SA"/>
        </w:rPr>
        <w:t>Цел</w:t>
      </w:r>
      <w:r w:rsidR="001054EB">
        <w:rPr>
          <w:rFonts w:ascii="Times New Roman" w:hAnsi="Times New Roman"/>
          <w:color w:val="000000"/>
          <w:sz w:val="23"/>
          <w:szCs w:val="23"/>
          <w:lang w:val="ru-RU" w:bidi="ar-SA"/>
        </w:rPr>
        <w:t xml:space="preserve">ью Конкурса является </w:t>
      </w:r>
      <w:r w:rsidR="001054EB" w:rsidRPr="00232EBF">
        <w:rPr>
          <w:rFonts w:ascii="Times New Roman" w:hAnsi="Times New Roman"/>
          <w:color w:val="000000"/>
          <w:sz w:val="23"/>
          <w:szCs w:val="23"/>
          <w:lang w:val="ru-RU" w:bidi="ar-SA"/>
        </w:rPr>
        <w:t>повышени</w:t>
      </w:r>
      <w:r w:rsidR="001054EB">
        <w:rPr>
          <w:rFonts w:ascii="Times New Roman" w:hAnsi="Times New Roman"/>
          <w:color w:val="000000"/>
          <w:sz w:val="23"/>
          <w:szCs w:val="23"/>
          <w:lang w:val="ru-RU" w:bidi="ar-SA"/>
        </w:rPr>
        <w:t>е</w:t>
      </w:r>
      <w:r w:rsidR="001054EB" w:rsidRPr="00232EBF">
        <w:rPr>
          <w:rFonts w:ascii="Times New Roman" w:hAnsi="Times New Roman"/>
          <w:color w:val="000000"/>
          <w:sz w:val="23"/>
          <w:szCs w:val="23"/>
          <w:lang w:val="ru-RU" w:bidi="ar-SA"/>
        </w:rPr>
        <w:t xml:space="preserve"> качества методического обеспечения образовательного процесса</w:t>
      </w:r>
      <w:r w:rsidR="001054EB">
        <w:rPr>
          <w:rFonts w:ascii="Times New Roman" w:hAnsi="Times New Roman"/>
          <w:color w:val="000000"/>
          <w:sz w:val="23"/>
          <w:szCs w:val="23"/>
          <w:lang w:val="ru-RU" w:bidi="ar-SA"/>
        </w:rPr>
        <w:t xml:space="preserve"> с помощью природоохранных занятий на основе экологических обучающих настольных игр</w:t>
      </w:r>
      <w:r w:rsidR="006E32DB">
        <w:rPr>
          <w:rFonts w:ascii="Times New Roman" w:hAnsi="Times New Roman"/>
          <w:color w:val="000000"/>
          <w:sz w:val="23"/>
          <w:szCs w:val="23"/>
          <w:lang w:val="ru-RU" w:bidi="ar-SA"/>
        </w:rPr>
        <w:t>.</w:t>
      </w:r>
    </w:p>
    <w:p w:rsidR="00232EBF" w:rsidRDefault="00BA78DE" w:rsidP="00B113B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3"/>
          <w:szCs w:val="23"/>
          <w:lang w:val="ru-RU" w:bidi="ar-SA"/>
        </w:rPr>
      </w:pPr>
      <w:r>
        <w:rPr>
          <w:rFonts w:ascii="Times New Roman" w:hAnsi="Times New Roman"/>
          <w:color w:val="000000"/>
          <w:sz w:val="23"/>
          <w:szCs w:val="23"/>
          <w:lang w:val="ru-RU" w:bidi="ar-SA"/>
        </w:rPr>
        <w:t>2.2</w:t>
      </w:r>
      <w:r w:rsidR="001054EB">
        <w:rPr>
          <w:rFonts w:ascii="Times New Roman" w:hAnsi="Times New Roman"/>
          <w:color w:val="000000"/>
          <w:sz w:val="23"/>
          <w:szCs w:val="23"/>
          <w:lang w:val="ru-RU" w:bidi="ar-SA"/>
        </w:rPr>
        <w:t>. З</w:t>
      </w:r>
      <w:r w:rsidR="00232EBF" w:rsidRPr="00232EBF">
        <w:rPr>
          <w:rFonts w:ascii="Times New Roman" w:hAnsi="Times New Roman"/>
          <w:color w:val="000000"/>
          <w:sz w:val="23"/>
          <w:szCs w:val="23"/>
          <w:lang w:val="ru-RU" w:bidi="ar-SA"/>
        </w:rPr>
        <w:t xml:space="preserve">адачи Конкурса: </w:t>
      </w:r>
    </w:p>
    <w:p w:rsidR="006063BF" w:rsidRPr="00232EBF" w:rsidRDefault="007E7450" w:rsidP="007E745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3"/>
          <w:szCs w:val="23"/>
          <w:lang w:val="ru-RU" w:bidi="ar-SA"/>
        </w:rPr>
      </w:pPr>
      <w:r>
        <w:rPr>
          <w:rFonts w:ascii="Times New Roman" w:hAnsi="Times New Roman"/>
          <w:color w:val="000000"/>
          <w:sz w:val="23"/>
          <w:szCs w:val="23"/>
          <w:lang w:val="ru-RU"/>
        </w:rPr>
        <w:t xml:space="preserve">- </w:t>
      </w:r>
      <w:r w:rsidRPr="00EB04DC">
        <w:rPr>
          <w:rFonts w:ascii="Times New Roman" w:eastAsia="Times New Roman" w:hAnsi="Times New Roman"/>
          <w:lang w:val="ru-RU" w:eastAsia="ru-RU" w:bidi="ar-SA"/>
        </w:rPr>
        <w:t xml:space="preserve">повышение уровня экологической грамотности </w:t>
      </w:r>
      <w:r>
        <w:rPr>
          <w:rFonts w:ascii="Times New Roman" w:eastAsia="Times New Roman" w:hAnsi="Times New Roman"/>
          <w:lang w:val="ru-RU" w:eastAsia="ru-RU" w:bidi="ar-SA"/>
        </w:rPr>
        <w:t xml:space="preserve">школьников, </w:t>
      </w:r>
      <w:r>
        <w:rPr>
          <w:rFonts w:ascii="Times New Roman" w:hAnsi="Times New Roman"/>
          <w:color w:val="000000"/>
          <w:sz w:val="23"/>
          <w:szCs w:val="23"/>
          <w:lang w:val="ru-RU"/>
        </w:rPr>
        <w:t>п</w:t>
      </w:r>
      <w:r w:rsidR="006063BF" w:rsidRPr="007E7450">
        <w:rPr>
          <w:rFonts w:ascii="Times New Roman" w:hAnsi="Times New Roman"/>
          <w:color w:val="000000"/>
          <w:sz w:val="23"/>
          <w:szCs w:val="23"/>
          <w:lang w:val="ru-RU"/>
        </w:rPr>
        <w:t xml:space="preserve">ривлечение </w:t>
      </w:r>
      <w:r>
        <w:rPr>
          <w:rFonts w:ascii="Times New Roman" w:hAnsi="Times New Roman"/>
          <w:color w:val="000000"/>
          <w:sz w:val="23"/>
          <w:szCs w:val="23"/>
          <w:lang w:val="ru-RU"/>
        </w:rPr>
        <w:t>их</w:t>
      </w:r>
      <w:r w:rsidR="006063BF" w:rsidRPr="007E7450">
        <w:rPr>
          <w:rFonts w:ascii="Times New Roman" w:hAnsi="Times New Roman"/>
          <w:color w:val="000000"/>
          <w:sz w:val="23"/>
          <w:szCs w:val="23"/>
          <w:lang w:val="ru-RU"/>
        </w:rPr>
        <w:t xml:space="preserve"> к природоохранной деятельности через п</w:t>
      </w:r>
      <w:r w:rsidR="001054EB">
        <w:rPr>
          <w:rFonts w:ascii="Times New Roman" w:hAnsi="Times New Roman"/>
          <w:color w:val="000000"/>
          <w:sz w:val="23"/>
          <w:szCs w:val="23"/>
          <w:lang w:val="ru-RU"/>
        </w:rPr>
        <w:t>роведение мероприятий в рамках К</w:t>
      </w:r>
      <w:r w:rsidR="006063BF" w:rsidRPr="007E7450">
        <w:rPr>
          <w:rFonts w:ascii="Times New Roman" w:hAnsi="Times New Roman"/>
          <w:color w:val="000000"/>
          <w:sz w:val="23"/>
          <w:szCs w:val="23"/>
          <w:lang w:val="ru-RU"/>
        </w:rPr>
        <w:t>онкурса</w:t>
      </w:r>
      <w:r>
        <w:rPr>
          <w:rFonts w:ascii="Times New Roman" w:hAnsi="Times New Roman"/>
          <w:color w:val="000000"/>
          <w:sz w:val="23"/>
          <w:szCs w:val="23"/>
          <w:lang w:val="ru-RU"/>
        </w:rPr>
        <w:t>;</w:t>
      </w:r>
    </w:p>
    <w:p w:rsidR="00FA0B4A" w:rsidRPr="00EB04DC" w:rsidRDefault="00232EBF" w:rsidP="007E7450">
      <w:pPr>
        <w:shd w:val="clear" w:color="auto" w:fill="FFFFFF"/>
        <w:jc w:val="both"/>
        <w:rPr>
          <w:rFonts w:ascii="Times New Roman" w:eastAsia="Times New Roman" w:hAnsi="Times New Roman"/>
          <w:lang w:val="ru-RU" w:eastAsia="ru-RU" w:bidi="ar-SA"/>
        </w:rPr>
      </w:pPr>
      <w:r w:rsidRPr="00232EBF">
        <w:rPr>
          <w:rFonts w:ascii="Times New Roman" w:hAnsi="Times New Roman"/>
          <w:color w:val="000000"/>
          <w:sz w:val="23"/>
          <w:szCs w:val="23"/>
          <w:lang w:val="ru-RU" w:bidi="ar-SA"/>
        </w:rPr>
        <w:t>-</w:t>
      </w:r>
      <w:r w:rsidR="007E7450">
        <w:rPr>
          <w:rFonts w:ascii="Times New Roman" w:hAnsi="Times New Roman"/>
          <w:color w:val="000000"/>
          <w:sz w:val="23"/>
          <w:szCs w:val="23"/>
          <w:lang w:val="ru-RU" w:bidi="ar-SA"/>
        </w:rPr>
        <w:t xml:space="preserve"> </w:t>
      </w:r>
      <w:r w:rsidRPr="00232EBF">
        <w:rPr>
          <w:rFonts w:ascii="Times New Roman" w:hAnsi="Times New Roman"/>
          <w:color w:val="000000"/>
          <w:sz w:val="23"/>
          <w:szCs w:val="23"/>
          <w:lang w:val="ru-RU" w:bidi="ar-SA"/>
        </w:rPr>
        <w:t xml:space="preserve">отбор и </w:t>
      </w:r>
      <w:r w:rsidR="001054EB">
        <w:rPr>
          <w:rFonts w:ascii="Times New Roman" w:hAnsi="Times New Roman"/>
          <w:color w:val="000000"/>
          <w:sz w:val="23"/>
          <w:szCs w:val="23"/>
          <w:lang w:val="ru-RU" w:bidi="ar-SA"/>
        </w:rPr>
        <w:t xml:space="preserve">пополнение </w:t>
      </w:r>
      <w:proofErr w:type="gramStart"/>
      <w:r w:rsidR="001054EB">
        <w:rPr>
          <w:rFonts w:ascii="Times New Roman" w:hAnsi="Times New Roman"/>
          <w:color w:val="000000"/>
          <w:sz w:val="23"/>
          <w:szCs w:val="23"/>
          <w:lang w:val="ru-RU" w:bidi="ar-SA"/>
        </w:rPr>
        <w:t>общедоступного</w:t>
      </w:r>
      <w:proofErr w:type="gramEnd"/>
      <w:r w:rsidR="001054EB">
        <w:rPr>
          <w:rFonts w:ascii="Times New Roman" w:hAnsi="Times New Roman"/>
          <w:color w:val="000000"/>
          <w:sz w:val="23"/>
          <w:szCs w:val="23"/>
          <w:lang w:val="ru-RU" w:bidi="ar-SA"/>
        </w:rPr>
        <w:t xml:space="preserve"> </w:t>
      </w:r>
      <w:r w:rsidR="006E32DB">
        <w:rPr>
          <w:rFonts w:ascii="Times New Roman" w:hAnsi="Times New Roman"/>
          <w:color w:val="000000"/>
          <w:sz w:val="23"/>
          <w:szCs w:val="23"/>
          <w:lang w:val="ru-RU" w:bidi="ar-SA"/>
        </w:rPr>
        <w:t>онлайн-</w:t>
      </w:r>
      <w:r w:rsidR="001054EB">
        <w:rPr>
          <w:rFonts w:ascii="Times New Roman" w:hAnsi="Times New Roman"/>
          <w:color w:val="000000"/>
          <w:sz w:val="23"/>
          <w:szCs w:val="23"/>
          <w:lang w:val="ru-RU" w:bidi="ar-SA"/>
        </w:rPr>
        <w:t>фонда</w:t>
      </w:r>
      <w:r w:rsidRPr="00232EBF">
        <w:rPr>
          <w:rFonts w:ascii="Times New Roman" w:hAnsi="Times New Roman"/>
          <w:color w:val="000000"/>
          <w:sz w:val="23"/>
          <w:szCs w:val="23"/>
          <w:lang w:val="ru-RU" w:bidi="ar-SA"/>
        </w:rPr>
        <w:t xml:space="preserve"> лучших</w:t>
      </w:r>
      <w:r w:rsidR="006E32DB">
        <w:rPr>
          <w:rFonts w:ascii="Times New Roman" w:hAnsi="Times New Roman"/>
          <w:color w:val="000000"/>
          <w:sz w:val="23"/>
          <w:szCs w:val="23"/>
          <w:lang w:val="ru-RU" w:bidi="ar-SA"/>
        </w:rPr>
        <w:t xml:space="preserve"> учебно-методических разработок;</w:t>
      </w:r>
    </w:p>
    <w:p w:rsidR="00FA0B4A" w:rsidRPr="00EB04DC" w:rsidRDefault="00FA0B4A" w:rsidP="007E7450">
      <w:pPr>
        <w:shd w:val="clear" w:color="auto" w:fill="FFFFFF"/>
        <w:jc w:val="both"/>
        <w:rPr>
          <w:rFonts w:ascii="Times New Roman" w:eastAsia="Times New Roman" w:hAnsi="Times New Roman"/>
          <w:lang w:val="ru-RU" w:eastAsia="ru-RU" w:bidi="ar-SA"/>
        </w:rPr>
      </w:pPr>
      <w:r w:rsidRPr="00EB04DC">
        <w:rPr>
          <w:rFonts w:ascii="Times New Roman" w:eastAsia="Times New Roman" w:hAnsi="Times New Roman"/>
          <w:lang w:val="ru-RU" w:eastAsia="ru-RU" w:bidi="ar-SA"/>
        </w:rPr>
        <w:t>-</w:t>
      </w:r>
      <w:r w:rsidR="001054EB" w:rsidRPr="001054EB">
        <w:rPr>
          <w:rFonts w:ascii="Times New Roman" w:hAnsi="Times New Roman"/>
          <w:color w:val="000000"/>
          <w:sz w:val="23"/>
          <w:szCs w:val="23"/>
          <w:lang w:val="ru-RU" w:bidi="ar-SA"/>
        </w:rPr>
        <w:t xml:space="preserve"> </w:t>
      </w:r>
      <w:r w:rsidR="001054EB" w:rsidRPr="00232EBF">
        <w:rPr>
          <w:rFonts w:ascii="Times New Roman" w:hAnsi="Times New Roman"/>
          <w:color w:val="000000"/>
          <w:sz w:val="23"/>
          <w:szCs w:val="23"/>
          <w:lang w:val="ru-RU" w:bidi="ar-SA"/>
        </w:rPr>
        <w:t>распространени</w:t>
      </w:r>
      <w:r w:rsidR="006E32DB">
        <w:rPr>
          <w:rFonts w:ascii="Times New Roman" w:hAnsi="Times New Roman"/>
          <w:color w:val="000000"/>
          <w:sz w:val="23"/>
          <w:szCs w:val="23"/>
          <w:lang w:val="ru-RU" w:bidi="ar-SA"/>
        </w:rPr>
        <w:t>е</w:t>
      </w:r>
      <w:r w:rsidR="001054EB" w:rsidRPr="00232EBF">
        <w:rPr>
          <w:rFonts w:ascii="Times New Roman" w:hAnsi="Times New Roman"/>
          <w:color w:val="000000"/>
          <w:sz w:val="23"/>
          <w:szCs w:val="23"/>
          <w:lang w:val="ru-RU" w:bidi="ar-SA"/>
        </w:rPr>
        <w:t xml:space="preserve"> передового педагогического опыта </w:t>
      </w:r>
      <w:r w:rsidR="001054EB">
        <w:rPr>
          <w:rFonts w:ascii="Times New Roman" w:hAnsi="Times New Roman"/>
          <w:color w:val="000000"/>
          <w:sz w:val="23"/>
          <w:szCs w:val="23"/>
          <w:lang w:val="ru-RU" w:bidi="ar-SA"/>
        </w:rPr>
        <w:t xml:space="preserve">в области экологического </w:t>
      </w:r>
      <w:r w:rsidR="006E32DB">
        <w:rPr>
          <w:rFonts w:ascii="Times New Roman" w:hAnsi="Times New Roman"/>
          <w:color w:val="000000"/>
          <w:sz w:val="23"/>
          <w:szCs w:val="23"/>
          <w:lang w:val="ru-RU" w:bidi="ar-SA"/>
        </w:rPr>
        <w:t xml:space="preserve">воспитания и </w:t>
      </w:r>
      <w:r w:rsidR="001054EB">
        <w:rPr>
          <w:rFonts w:ascii="Times New Roman" w:hAnsi="Times New Roman"/>
          <w:color w:val="000000"/>
          <w:sz w:val="23"/>
          <w:szCs w:val="23"/>
          <w:lang w:val="ru-RU" w:bidi="ar-SA"/>
        </w:rPr>
        <w:t>образования;</w:t>
      </w:r>
    </w:p>
    <w:p w:rsidR="00FA0B4A" w:rsidRPr="00EB04DC" w:rsidRDefault="006E32DB" w:rsidP="007E7450">
      <w:pPr>
        <w:shd w:val="clear" w:color="auto" w:fill="FFFFFF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- </w:t>
      </w:r>
      <w:r w:rsidR="007E7450">
        <w:rPr>
          <w:rFonts w:ascii="Times New Roman" w:eastAsia="Times New Roman" w:hAnsi="Times New Roman"/>
          <w:lang w:val="ru-RU" w:eastAsia="ru-RU" w:bidi="ar-SA"/>
        </w:rPr>
        <w:t xml:space="preserve">увеличение уровня информированности </w:t>
      </w:r>
      <w:r w:rsidR="006944FB">
        <w:rPr>
          <w:rFonts w:ascii="Times New Roman" w:eastAsia="Times New Roman" w:hAnsi="Times New Roman"/>
          <w:lang w:val="ru-RU" w:eastAsia="ru-RU" w:bidi="ar-SA"/>
        </w:rPr>
        <w:t>о системе охраны природы в крае среди населения</w:t>
      </w:r>
      <w:r w:rsidR="001054EB">
        <w:rPr>
          <w:rFonts w:ascii="Times New Roman" w:eastAsia="Times New Roman" w:hAnsi="Times New Roman"/>
          <w:lang w:val="ru-RU" w:eastAsia="ru-RU" w:bidi="ar-SA"/>
        </w:rPr>
        <w:t xml:space="preserve"> края и региона</w:t>
      </w:r>
      <w:r w:rsidR="00FA0B4A" w:rsidRPr="00EB04DC">
        <w:rPr>
          <w:rFonts w:ascii="Times New Roman" w:eastAsia="Times New Roman" w:hAnsi="Times New Roman"/>
          <w:lang w:val="ru-RU" w:eastAsia="ru-RU" w:bidi="ar-SA"/>
        </w:rPr>
        <w:t>;</w:t>
      </w:r>
    </w:p>
    <w:p w:rsidR="00FA0B4A" w:rsidRPr="00EB04DC" w:rsidRDefault="00FA0B4A" w:rsidP="007E7450">
      <w:pPr>
        <w:shd w:val="clear" w:color="auto" w:fill="FFFFFF"/>
        <w:jc w:val="both"/>
        <w:rPr>
          <w:rFonts w:ascii="Times New Roman" w:eastAsia="Times New Roman" w:hAnsi="Times New Roman"/>
          <w:lang w:val="ru-RU" w:eastAsia="ru-RU" w:bidi="ar-SA"/>
        </w:rPr>
      </w:pPr>
      <w:r w:rsidRPr="00EB04DC">
        <w:rPr>
          <w:rFonts w:ascii="Times New Roman" w:eastAsia="Times New Roman" w:hAnsi="Times New Roman"/>
          <w:lang w:val="ru-RU" w:eastAsia="ru-RU" w:bidi="ar-SA"/>
        </w:rPr>
        <w:t>-</w:t>
      </w:r>
      <w:r w:rsidR="006E32DB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EB04DC">
        <w:rPr>
          <w:rFonts w:ascii="Times New Roman" w:eastAsia="Times New Roman" w:hAnsi="Times New Roman"/>
          <w:lang w:val="ru-RU" w:eastAsia="ru-RU" w:bidi="ar-SA"/>
        </w:rPr>
        <w:t xml:space="preserve">укрепление экологического движения, обмен опытом и развитие сотрудничества районов, граничащих с </w:t>
      </w:r>
      <w:r w:rsidR="00082EAD">
        <w:rPr>
          <w:rFonts w:ascii="Times New Roman" w:eastAsia="Times New Roman" w:hAnsi="Times New Roman"/>
          <w:lang w:val="ru-RU" w:eastAsia="ru-RU" w:bidi="ar-SA"/>
        </w:rPr>
        <w:t>национальным</w:t>
      </w:r>
      <w:r w:rsidR="00221AA2">
        <w:rPr>
          <w:rFonts w:ascii="Times New Roman" w:eastAsia="Times New Roman" w:hAnsi="Times New Roman"/>
          <w:lang w:val="ru-RU" w:eastAsia="ru-RU" w:bidi="ar-SA"/>
        </w:rPr>
        <w:t xml:space="preserve"> парк</w:t>
      </w:r>
      <w:r w:rsidR="00082EAD">
        <w:rPr>
          <w:rFonts w:ascii="Times New Roman" w:eastAsia="Times New Roman" w:hAnsi="Times New Roman"/>
          <w:lang w:val="ru-RU" w:eastAsia="ru-RU" w:bidi="ar-SA"/>
        </w:rPr>
        <w:t>ом</w:t>
      </w:r>
      <w:r w:rsidR="00221AA2">
        <w:rPr>
          <w:rFonts w:ascii="Times New Roman" w:eastAsia="Times New Roman" w:hAnsi="Times New Roman"/>
          <w:lang w:val="ru-RU" w:eastAsia="ru-RU" w:bidi="ar-SA"/>
        </w:rPr>
        <w:t xml:space="preserve"> «Салаир».</w:t>
      </w:r>
    </w:p>
    <w:p w:rsidR="00FA0B4A" w:rsidRPr="00EB04DC" w:rsidRDefault="00FA0B4A" w:rsidP="007E7450">
      <w:pPr>
        <w:shd w:val="clear" w:color="auto" w:fill="FFFFFF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FA0B4A" w:rsidRPr="00D8185B" w:rsidRDefault="00FA0B4A" w:rsidP="007E7450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D8185B">
        <w:rPr>
          <w:rFonts w:ascii="Times New Roman" w:eastAsia="Times New Roman" w:hAnsi="Times New Roman"/>
          <w:b/>
          <w:bCs/>
          <w:sz w:val="22"/>
          <w:szCs w:val="22"/>
          <w:lang w:val="ru-RU" w:eastAsia="ru-RU" w:bidi="ar-SA"/>
        </w:rPr>
        <w:t>3. ОРГАНИЗАТОРЫ</w:t>
      </w:r>
    </w:p>
    <w:p w:rsidR="00F72F26" w:rsidRDefault="00F72F26" w:rsidP="00B113BF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Алтайская региональная общественная организация «Экологический клуб»;</w:t>
      </w:r>
    </w:p>
    <w:p w:rsidR="006944FB" w:rsidRDefault="006944FB" w:rsidP="00B113BF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 w:bidi="ar-SA"/>
        </w:rPr>
      </w:pPr>
      <w:r w:rsidRPr="00EB04DC">
        <w:rPr>
          <w:rFonts w:ascii="Times New Roman" w:eastAsia="Times New Roman" w:hAnsi="Times New Roman"/>
          <w:lang w:val="ru-RU" w:eastAsia="ru-RU" w:bidi="ar-SA"/>
        </w:rPr>
        <w:t>ФГБУ Государственный природный заповедник «Тигирекский»</w:t>
      </w:r>
      <w:r>
        <w:rPr>
          <w:rFonts w:ascii="Times New Roman" w:eastAsia="Times New Roman" w:hAnsi="Times New Roman"/>
          <w:lang w:val="ru-RU" w:eastAsia="ru-RU" w:bidi="ar-SA"/>
        </w:rPr>
        <w:t>, в том числе</w:t>
      </w:r>
    </w:p>
    <w:p w:rsidR="006944FB" w:rsidRDefault="00221AA2" w:rsidP="00B113BF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н</w:t>
      </w:r>
      <w:r w:rsidR="006944FB">
        <w:rPr>
          <w:rFonts w:ascii="Times New Roman" w:eastAsia="Times New Roman" w:hAnsi="Times New Roman"/>
          <w:lang w:val="ru-RU" w:eastAsia="ru-RU" w:bidi="ar-SA"/>
        </w:rPr>
        <w:t>ациональный парк «Салаир»</w:t>
      </w:r>
      <w:r>
        <w:rPr>
          <w:rFonts w:ascii="Times New Roman" w:eastAsia="Times New Roman" w:hAnsi="Times New Roman"/>
          <w:lang w:val="ru-RU" w:eastAsia="ru-RU" w:bidi="ar-SA"/>
        </w:rPr>
        <w:t>.</w:t>
      </w:r>
    </w:p>
    <w:p w:rsidR="00FA0B4A" w:rsidRPr="00EB04DC" w:rsidRDefault="00FA0B4A" w:rsidP="007E7450">
      <w:pPr>
        <w:jc w:val="both"/>
        <w:rPr>
          <w:rFonts w:ascii="Times New Roman" w:hAnsi="Times New Roman"/>
          <w:b/>
          <w:lang w:val="ru-RU"/>
        </w:rPr>
      </w:pPr>
    </w:p>
    <w:p w:rsidR="00834A7D" w:rsidRPr="00EB04DC" w:rsidRDefault="00221AA2" w:rsidP="007E7450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Партнёры</w:t>
      </w:r>
      <w:r w:rsidR="009D0FB4">
        <w:rPr>
          <w:rFonts w:ascii="Times New Roman" w:hAnsi="Times New Roman"/>
          <w:b/>
          <w:lang w:val="ru-RU"/>
        </w:rPr>
        <w:t>:</w:t>
      </w:r>
    </w:p>
    <w:p w:rsidR="003845A7" w:rsidRPr="00EB04DC" w:rsidRDefault="003845A7" w:rsidP="00B113B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bidi="ar-SA"/>
        </w:rPr>
      </w:pPr>
      <w:r w:rsidRPr="00EB04DC">
        <w:rPr>
          <w:rFonts w:ascii="Times New Roman" w:hAnsi="Times New Roman"/>
          <w:lang w:val="ru-RU" w:bidi="ar-SA"/>
        </w:rPr>
        <w:t xml:space="preserve">Министерство природных ресурсов и экологии Алтайского края; </w:t>
      </w:r>
    </w:p>
    <w:p w:rsidR="00A84A22" w:rsidRDefault="00A84A22" w:rsidP="00B113B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EB04DC">
        <w:rPr>
          <w:rFonts w:ascii="Times New Roman" w:hAnsi="Times New Roman" w:cs="Times New Roman"/>
          <w:color w:val="auto"/>
        </w:rPr>
        <w:t>Общественно-экологи</w:t>
      </w:r>
      <w:r w:rsidR="003845A7">
        <w:rPr>
          <w:rFonts w:ascii="Times New Roman" w:hAnsi="Times New Roman" w:cs="Times New Roman"/>
          <w:color w:val="auto"/>
        </w:rPr>
        <w:t>ческое издание «Природа Алтая»;</w:t>
      </w:r>
    </w:p>
    <w:p w:rsidR="00082EAD" w:rsidRPr="00B365A9" w:rsidRDefault="00BA52C4" w:rsidP="00082EAD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2C2D2E"/>
          <w:shd w:val="clear" w:color="auto" w:fill="FFFFFF"/>
        </w:rPr>
        <w:t>Р</w:t>
      </w:r>
      <w:r w:rsidR="00B365A9" w:rsidRPr="00B365A9">
        <w:rPr>
          <w:rFonts w:ascii="Times New Roman" w:hAnsi="Times New Roman" w:cs="Times New Roman"/>
          <w:color w:val="2C2D2E"/>
          <w:shd w:val="clear" w:color="auto" w:fill="FFFFFF"/>
        </w:rPr>
        <w:t>айонная детская библиотека МБУК «</w:t>
      </w:r>
      <w:proofErr w:type="spellStart"/>
      <w:r w:rsidR="00B365A9" w:rsidRPr="00B365A9">
        <w:rPr>
          <w:rFonts w:ascii="Times New Roman" w:hAnsi="Times New Roman" w:cs="Times New Roman"/>
          <w:color w:val="2C2D2E"/>
          <w:shd w:val="clear" w:color="auto" w:fill="FFFFFF"/>
        </w:rPr>
        <w:t>Краснощёковский</w:t>
      </w:r>
      <w:proofErr w:type="spellEnd"/>
      <w:r w:rsidR="00B365A9" w:rsidRPr="00B365A9">
        <w:rPr>
          <w:rFonts w:ascii="Times New Roman" w:hAnsi="Times New Roman" w:cs="Times New Roman"/>
          <w:color w:val="2C2D2E"/>
          <w:shd w:val="clear" w:color="auto" w:fill="FFFFFF"/>
        </w:rPr>
        <w:t xml:space="preserve"> многофункциональный культурный центр»</w:t>
      </w:r>
      <w:r w:rsidR="00082EAD" w:rsidRPr="00B365A9">
        <w:rPr>
          <w:rFonts w:ascii="Times New Roman" w:hAnsi="Times New Roman" w:cs="Times New Roman"/>
        </w:rPr>
        <w:t>;</w:t>
      </w:r>
    </w:p>
    <w:p w:rsidR="00F72F26" w:rsidRDefault="00F72F26" w:rsidP="00B113BF">
      <w:pPr>
        <w:pStyle w:val="Default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F72F26">
        <w:rPr>
          <w:rFonts w:ascii="Times New Roman" w:hAnsi="Times New Roman" w:cs="Times New Roman"/>
          <w:shd w:val="clear" w:color="auto" w:fill="FFFFFF"/>
        </w:rPr>
        <w:t xml:space="preserve">КГБУ </w:t>
      </w:r>
      <w:proofErr w:type="gramStart"/>
      <w:r w:rsidRPr="00F72F26">
        <w:rPr>
          <w:rFonts w:ascii="Times New Roman" w:hAnsi="Times New Roman" w:cs="Times New Roman"/>
          <w:shd w:val="clear" w:color="auto" w:fill="FFFFFF"/>
        </w:rPr>
        <w:t>ДО</w:t>
      </w:r>
      <w:proofErr w:type="gramEnd"/>
      <w:r w:rsidRPr="00F72F26">
        <w:rPr>
          <w:rFonts w:ascii="Times New Roman" w:hAnsi="Times New Roman" w:cs="Times New Roman"/>
          <w:shd w:val="clear" w:color="auto" w:fill="FFFFFF"/>
        </w:rPr>
        <w:t xml:space="preserve"> «Алтайский краевой детский экологический центр»</w:t>
      </w:r>
      <w:r w:rsidR="009D0FB4">
        <w:rPr>
          <w:rFonts w:ascii="Times New Roman" w:hAnsi="Times New Roman" w:cs="Times New Roman"/>
          <w:shd w:val="clear" w:color="auto" w:fill="FFFFFF"/>
        </w:rPr>
        <w:t>.</w:t>
      </w:r>
    </w:p>
    <w:p w:rsidR="002449BB" w:rsidRDefault="002449BB" w:rsidP="00B113BF">
      <w:pPr>
        <w:pStyle w:val="Default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:rsidR="00F72F26" w:rsidRPr="00F72F26" w:rsidRDefault="00221AA2" w:rsidP="00F72F2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B04DC">
        <w:rPr>
          <w:rFonts w:ascii="Times New Roman" w:hAnsi="Times New Roman"/>
          <w:b/>
        </w:rPr>
        <w:t>Информационная поддержка:</w:t>
      </w:r>
    </w:p>
    <w:p w:rsidR="002449BB" w:rsidRPr="00082EAD" w:rsidRDefault="002449BB" w:rsidP="00B113BF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ArialMT" w:hAnsi="Times New Roman"/>
          <w:lang w:val="ru-RU" w:bidi="ar-SA"/>
        </w:rPr>
        <w:t xml:space="preserve">сайт </w:t>
      </w:r>
      <w:proofErr w:type="spellStart"/>
      <w:r>
        <w:rPr>
          <w:rFonts w:ascii="Times New Roman" w:hAnsi="Times New Roman"/>
          <w:color w:val="222222"/>
        </w:rPr>
        <w:t>oopt</w:t>
      </w:r>
      <w:proofErr w:type="spellEnd"/>
      <w:r w:rsidRPr="00484273">
        <w:rPr>
          <w:rFonts w:ascii="Times New Roman" w:hAnsi="Times New Roman"/>
          <w:color w:val="222222"/>
          <w:lang w:val="ru-RU"/>
        </w:rPr>
        <w:t>22</w:t>
      </w:r>
      <w:r w:rsidR="00082EAD">
        <w:rPr>
          <w:rFonts w:ascii="Times New Roman" w:hAnsi="Times New Roman"/>
          <w:color w:val="222222"/>
          <w:lang w:val="ru-RU"/>
        </w:rPr>
        <w:t>.</w:t>
      </w:r>
      <w:proofErr w:type="spellStart"/>
      <w:r w:rsidR="00082EAD">
        <w:rPr>
          <w:rFonts w:ascii="Times New Roman" w:hAnsi="Times New Roman"/>
          <w:color w:val="222222"/>
        </w:rPr>
        <w:t>ru</w:t>
      </w:r>
      <w:proofErr w:type="spellEnd"/>
    </w:p>
    <w:p w:rsidR="00FA0B4A" w:rsidRDefault="00FA0B4A" w:rsidP="00B113BF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proofErr w:type="spellStart"/>
      <w:r w:rsidRPr="00EB04DC">
        <w:rPr>
          <w:rFonts w:ascii="Times New Roman" w:eastAsia="Times New Roman" w:hAnsi="Times New Roman"/>
          <w:lang w:val="ru-RU" w:eastAsia="ru-RU"/>
        </w:rPr>
        <w:t>Вконтакте</w:t>
      </w:r>
      <w:proofErr w:type="spellEnd"/>
      <w:r w:rsidRPr="00EB04DC">
        <w:rPr>
          <w:rFonts w:ascii="Times New Roman" w:eastAsia="Times New Roman" w:hAnsi="Times New Roman"/>
          <w:lang w:eastAsia="ru-RU"/>
        </w:rPr>
        <w:t> </w:t>
      </w:r>
      <w:hyperlink r:id="rId7" w:tgtFrame="_blank" w:history="1">
        <w:r w:rsidRPr="00EB04DC">
          <w:rPr>
            <w:rFonts w:ascii="Times New Roman" w:eastAsia="Times New Roman" w:hAnsi="Times New Roman"/>
            <w:lang w:eastAsia="ru-RU"/>
          </w:rPr>
          <w:t>https</w:t>
        </w:r>
        <w:r w:rsidRPr="00EB04DC">
          <w:rPr>
            <w:rFonts w:ascii="Times New Roman" w:eastAsia="Times New Roman" w:hAnsi="Times New Roman"/>
            <w:lang w:val="ru-RU" w:eastAsia="ru-RU"/>
          </w:rPr>
          <w:t>://</w:t>
        </w:r>
        <w:proofErr w:type="spellStart"/>
        <w:r w:rsidRPr="00EB04DC">
          <w:rPr>
            <w:rFonts w:ascii="Times New Roman" w:eastAsia="Times New Roman" w:hAnsi="Times New Roman"/>
            <w:lang w:eastAsia="ru-RU"/>
          </w:rPr>
          <w:t>vk</w:t>
        </w:r>
        <w:proofErr w:type="spellEnd"/>
        <w:r w:rsidRPr="00EB04DC">
          <w:rPr>
            <w:rFonts w:ascii="Times New Roman" w:eastAsia="Times New Roman" w:hAnsi="Times New Roman"/>
            <w:lang w:val="ru-RU" w:eastAsia="ru-RU"/>
          </w:rPr>
          <w:t>.</w:t>
        </w:r>
        <w:r w:rsidRPr="00EB04DC">
          <w:rPr>
            <w:rFonts w:ascii="Times New Roman" w:eastAsia="Times New Roman" w:hAnsi="Times New Roman"/>
            <w:lang w:eastAsia="ru-RU"/>
          </w:rPr>
          <w:t>com</w:t>
        </w:r>
        <w:r w:rsidRPr="00EB04DC">
          <w:rPr>
            <w:rFonts w:ascii="Times New Roman" w:eastAsia="Times New Roman" w:hAnsi="Times New Roman"/>
            <w:lang w:val="ru-RU" w:eastAsia="ru-RU"/>
          </w:rPr>
          <w:t>/</w:t>
        </w:r>
        <w:proofErr w:type="spellStart"/>
        <w:r w:rsidRPr="00EB04DC">
          <w:rPr>
            <w:rFonts w:ascii="Times New Roman" w:eastAsia="Times New Roman" w:hAnsi="Times New Roman"/>
            <w:lang w:eastAsia="ru-RU"/>
          </w:rPr>
          <w:t>tigirekreserve</w:t>
        </w:r>
        <w:proofErr w:type="spellEnd"/>
      </w:hyperlink>
    </w:p>
    <w:p w:rsidR="00082EAD" w:rsidRPr="00082EAD" w:rsidRDefault="00082EAD" w:rsidP="00B113BF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proofErr w:type="spellStart"/>
      <w:r w:rsidRPr="00082EAD">
        <w:rPr>
          <w:rFonts w:ascii="Times New Roman" w:hAnsi="Times New Roman"/>
          <w:color w:val="000000"/>
          <w:lang w:val="ru-RU"/>
        </w:rPr>
        <w:lastRenderedPageBreak/>
        <w:t>Телеграм</w:t>
      </w:r>
      <w:proofErr w:type="spellEnd"/>
      <w:r w:rsidRPr="00082EAD">
        <w:rPr>
          <w:rFonts w:ascii="Times New Roman" w:hAnsi="Times New Roman"/>
          <w:color w:val="000000"/>
          <w:lang w:val="ru-RU"/>
        </w:rPr>
        <w:t xml:space="preserve"> Салаир </w:t>
      </w:r>
      <w:hyperlink r:id="rId8" w:history="1">
        <w:r w:rsidRPr="00082EAD">
          <w:rPr>
            <w:rStyle w:val="af3"/>
            <w:rFonts w:ascii="Times New Roman" w:hAnsi="Times New Roman"/>
          </w:rPr>
          <w:t>https</w:t>
        </w:r>
        <w:r w:rsidRPr="00082EAD">
          <w:rPr>
            <w:rStyle w:val="af3"/>
            <w:rFonts w:ascii="Times New Roman" w:hAnsi="Times New Roman"/>
            <w:lang w:val="ru-RU"/>
          </w:rPr>
          <w:t>://</w:t>
        </w:r>
        <w:r w:rsidRPr="00082EAD">
          <w:rPr>
            <w:rStyle w:val="af3"/>
            <w:rFonts w:ascii="Times New Roman" w:hAnsi="Times New Roman"/>
          </w:rPr>
          <w:t>t</w:t>
        </w:r>
        <w:r w:rsidRPr="00082EAD">
          <w:rPr>
            <w:rStyle w:val="af3"/>
            <w:rFonts w:ascii="Times New Roman" w:hAnsi="Times New Roman"/>
            <w:lang w:val="ru-RU"/>
          </w:rPr>
          <w:t>.</w:t>
        </w:r>
        <w:r w:rsidRPr="00082EAD">
          <w:rPr>
            <w:rStyle w:val="af3"/>
            <w:rFonts w:ascii="Times New Roman" w:hAnsi="Times New Roman"/>
          </w:rPr>
          <w:t>me</w:t>
        </w:r>
        <w:r w:rsidRPr="00082EAD">
          <w:rPr>
            <w:rStyle w:val="af3"/>
            <w:rFonts w:ascii="Times New Roman" w:hAnsi="Times New Roman"/>
            <w:lang w:val="ru-RU"/>
          </w:rPr>
          <w:t>/</w:t>
        </w:r>
        <w:proofErr w:type="spellStart"/>
        <w:r w:rsidRPr="00082EAD">
          <w:rPr>
            <w:rStyle w:val="af3"/>
            <w:rFonts w:ascii="Times New Roman" w:hAnsi="Times New Roman"/>
          </w:rPr>
          <w:t>npsalair</w:t>
        </w:r>
        <w:proofErr w:type="spellEnd"/>
      </w:hyperlink>
    </w:p>
    <w:p w:rsidR="00BA78DE" w:rsidRDefault="00221AA2" w:rsidP="002449BB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Партн</w:t>
      </w:r>
      <w:r w:rsidR="00E533D5">
        <w:rPr>
          <w:rFonts w:ascii="Times New Roman" w:eastAsia="Times New Roman" w:hAnsi="Times New Roman"/>
          <w:lang w:val="ru-RU" w:eastAsia="ru-RU"/>
        </w:rPr>
        <w:t>ё</w:t>
      </w:r>
      <w:r>
        <w:rPr>
          <w:rFonts w:ascii="Times New Roman" w:eastAsia="Times New Roman" w:hAnsi="Times New Roman"/>
          <w:lang w:val="ru-RU" w:eastAsia="ru-RU"/>
        </w:rPr>
        <w:t>ры оказывают информационную поддержку и имеют право присуждать специальные призы и выдвигать номинации.</w:t>
      </w:r>
    </w:p>
    <w:p w:rsidR="00221AA2" w:rsidRPr="00BA78DE" w:rsidRDefault="00221AA2" w:rsidP="007E7450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</w:p>
    <w:p w:rsidR="00BA78DE" w:rsidRPr="00D8185B" w:rsidRDefault="00BA78DE" w:rsidP="00BA78DE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ru-RU" w:bidi="ar-SA"/>
        </w:rPr>
      </w:pPr>
      <w:r w:rsidRPr="00D8185B">
        <w:rPr>
          <w:rFonts w:ascii="Times New Roman" w:hAnsi="Times New Roman"/>
          <w:b/>
          <w:bCs/>
          <w:color w:val="000000"/>
          <w:sz w:val="22"/>
          <w:szCs w:val="22"/>
          <w:lang w:val="ru-RU" w:bidi="ar-SA"/>
        </w:rPr>
        <w:t>4. УЧАСТНИКИ КОНКУРСА</w:t>
      </w:r>
    </w:p>
    <w:p w:rsidR="004671EB" w:rsidRDefault="00BA78DE" w:rsidP="00B113BF">
      <w:pPr>
        <w:autoSpaceDE w:val="0"/>
        <w:autoSpaceDN w:val="0"/>
        <w:adjustRightInd w:val="0"/>
        <w:ind w:firstLine="708"/>
        <w:rPr>
          <w:rFonts w:ascii="Times New Roman" w:hAnsi="Times New Roman"/>
          <w:color w:val="222222"/>
          <w:lang w:val="ru-RU"/>
        </w:rPr>
      </w:pPr>
      <w:r>
        <w:rPr>
          <w:rFonts w:ascii="Times New Roman" w:hAnsi="Times New Roman"/>
          <w:color w:val="000000"/>
          <w:sz w:val="23"/>
          <w:szCs w:val="23"/>
          <w:lang w:val="ru-RU" w:bidi="ar-SA"/>
        </w:rPr>
        <w:t>4</w:t>
      </w:r>
      <w:r w:rsidRPr="00556905">
        <w:rPr>
          <w:rFonts w:ascii="Times New Roman" w:hAnsi="Times New Roman"/>
          <w:color w:val="000000"/>
          <w:sz w:val="23"/>
          <w:szCs w:val="23"/>
          <w:lang w:val="ru-RU" w:bidi="ar-SA"/>
        </w:rPr>
        <w:t xml:space="preserve">.1. </w:t>
      </w:r>
      <w:r w:rsidR="004671EB" w:rsidRPr="00556905">
        <w:rPr>
          <w:rFonts w:ascii="Times New Roman" w:hAnsi="Times New Roman"/>
          <w:color w:val="000000"/>
          <w:sz w:val="23"/>
          <w:szCs w:val="23"/>
          <w:lang w:val="ru-RU" w:bidi="ar-SA"/>
        </w:rPr>
        <w:t>Конкурс проводится среди</w:t>
      </w:r>
      <w:r w:rsidR="004671EB">
        <w:rPr>
          <w:rFonts w:ascii="Times New Roman" w:hAnsi="Times New Roman"/>
          <w:color w:val="000000"/>
          <w:sz w:val="23"/>
          <w:szCs w:val="23"/>
          <w:lang w:val="ru-RU" w:bidi="ar-SA"/>
        </w:rPr>
        <w:t xml:space="preserve"> муниципальных бюджетных </w:t>
      </w:r>
      <w:r w:rsidR="004671EB" w:rsidRPr="004671EB">
        <w:rPr>
          <w:rFonts w:ascii="Times New Roman" w:hAnsi="Times New Roman"/>
          <w:color w:val="222222"/>
          <w:lang w:val="ru-RU"/>
        </w:rPr>
        <w:t>образовательных организаций</w:t>
      </w:r>
      <w:r w:rsidR="004671EB">
        <w:rPr>
          <w:rFonts w:ascii="Times New Roman" w:hAnsi="Times New Roman"/>
          <w:color w:val="222222"/>
          <w:lang w:val="ru-RU"/>
        </w:rPr>
        <w:t>, учреждений культуры</w:t>
      </w:r>
      <w:r w:rsidR="004671EB" w:rsidRPr="004671EB">
        <w:rPr>
          <w:rFonts w:ascii="Times New Roman" w:hAnsi="Times New Roman"/>
          <w:color w:val="222222"/>
          <w:lang w:val="ru-RU"/>
        </w:rPr>
        <w:t xml:space="preserve"> Алтайского края</w:t>
      </w:r>
      <w:r w:rsidR="004671EB">
        <w:rPr>
          <w:rFonts w:ascii="Times New Roman" w:hAnsi="Times New Roman"/>
          <w:color w:val="222222"/>
          <w:lang w:val="ru-RU"/>
        </w:rPr>
        <w:t>.</w:t>
      </w:r>
    </w:p>
    <w:p w:rsidR="00BA78DE" w:rsidRDefault="004671EB" w:rsidP="00B113BF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3"/>
          <w:szCs w:val="23"/>
          <w:lang w:val="ru-RU" w:bidi="ar-SA"/>
        </w:rPr>
      </w:pPr>
      <w:r>
        <w:rPr>
          <w:rFonts w:ascii="Times New Roman" w:hAnsi="Times New Roman"/>
          <w:color w:val="000000"/>
          <w:sz w:val="23"/>
          <w:szCs w:val="23"/>
          <w:lang w:val="ru-RU" w:bidi="ar-SA"/>
        </w:rPr>
        <w:t xml:space="preserve">В Конкурсе могут принять участие учителя, методисты, </w:t>
      </w:r>
      <w:r w:rsidR="00BA78DE">
        <w:rPr>
          <w:rFonts w:ascii="Times New Roman" w:hAnsi="Times New Roman"/>
          <w:color w:val="000000"/>
          <w:sz w:val="23"/>
          <w:szCs w:val="23"/>
          <w:lang w:val="ru-RU" w:bidi="ar-SA"/>
        </w:rPr>
        <w:t>педагог</w:t>
      </w:r>
      <w:r>
        <w:rPr>
          <w:rFonts w:ascii="Times New Roman" w:hAnsi="Times New Roman"/>
          <w:color w:val="000000"/>
          <w:sz w:val="23"/>
          <w:szCs w:val="23"/>
          <w:lang w:val="ru-RU" w:bidi="ar-SA"/>
        </w:rPr>
        <w:t>и</w:t>
      </w:r>
      <w:r w:rsidR="00BA78DE">
        <w:rPr>
          <w:rFonts w:ascii="Times New Roman" w:hAnsi="Times New Roman"/>
          <w:color w:val="000000"/>
          <w:sz w:val="23"/>
          <w:szCs w:val="23"/>
          <w:lang w:val="ru-RU" w:bidi="ar-SA"/>
        </w:rPr>
        <w:t xml:space="preserve"> дополнительного образования, руководител</w:t>
      </w:r>
      <w:r>
        <w:rPr>
          <w:rFonts w:ascii="Times New Roman" w:hAnsi="Times New Roman"/>
          <w:color w:val="000000"/>
          <w:sz w:val="23"/>
          <w:szCs w:val="23"/>
          <w:lang w:val="ru-RU" w:bidi="ar-SA"/>
        </w:rPr>
        <w:t>и</w:t>
      </w:r>
      <w:r w:rsidR="00BA78DE">
        <w:rPr>
          <w:rFonts w:ascii="Times New Roman" w:hAnsi="Times New Roman"/>
          <w:color w:val="000000"/>
          <w:sz w:val="23"/>
          <w:szCs w:val="23"/>
          <w:lang w:val="ru-RU" w:bidi="ar-SA"/>
        </w:rPr>
        <w:t xml:space="preserve"> детских объединений, сотрудник</w:t>
      </w:r>
      <w:r>
        <w:rPr>
          <w:rFonts w:ascii="Times New Roman" w:hAnsi="Times New Roman"/>
          <w:color w:val="000000"/>
          <w:sz w:val="23"/>
          <w:szCs w:val="23"/>
          <w:lang w:val="ru-RU" w:bidi="ar-SA"/>
        </w:rPr>
        <w:t>и</w:t>
      </w:r>
      <w:r w:rsidR="00BA78DE">
        <w:rPr>
          <w:rFonts w:ascii="Times New Roman" w:hAnsi="Times New Roman"/>
          <w:color w:val="000000"/>
          <w:sz w:val="23"/>
          <w:szCs w:val="23"/>
          <w:lang w:val="ru-RU" w:bidi="ar-SA"/>
        </w:rPr>
        <w:t xml:space="preserve"> библиотек и музеев края.</w:t>
      </w:r>
    </w:p>
    <w:p w:rsidR="00310FA6" w:rsidRPr="00556905" w:rsidRDefault="00310FA6" w:rsidP="00B113BF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3"/>
          <w:szCs w:val="23"/>
          <w:lang w:val="ru-RU" w:bidi="ar-SA"/>
        </w:rPr>
      </w:pPr>
      <w:r>
        <w:rPr>
          <w:rFonts w:ascii="Times New Roman" w:hAnsi="Times New Roman"/>
          <w:color w:val="000000"/>
          <w:sz w:val="23"/>
          <w:szCs w:val="23"/>
          <w:lang w:val="ru-RU" w:bidi="ar-SA"/>
        </w:rPr>
        <w:t xml:space="preserve">4.2. </w:t>
      </w:r>
      <w:r>
        <w:rPr>
          <w:rFonts w:ascii="Times New Roman" w:hAnsi="Times New Roman"/>
          <w:lang w:val="ru-RU" w:bidi="ar-SA"/>
        </w:rPr>
        <w:t>Участником Конкурса считается один автор, представляющи</w:t>
      </w:r>
      <w:r w:rsidR="00082EAD">
        <w:rPr>
          <w:rFonts w:ascii="Times New Roman" w:hAnsi="Times New Roman"/>
          <w:lang w:val="ru-RU" w:bidi="ar-SA"/>
        </w:rPr>
        <w:t>й</w:t>
      </w:r>
      <w:r>
        <w:rPr>
          <w:rFonts w:ascii="Times New Roman" w:hAnsi="Times New Roman"/>
          <w:lang w:val="ru-RU" w:bidi="ar-SA"/>
        </w:rPr>
        <w:t xml:space="preserve"> учреждение образования или культуры края.</w:t>
      </w:r>
    </w:p>
    <w:p w:rsidR="00BA78DE" w:rsidRPr="00EB04DC" w:rsidRDefault="00BA78DE" w:rsidP="00B113BF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z w:val="23"/>
          <w:szCs w:val="23"/>
          <w:lang w:val="ru-RU" w:bidi="ar-SA"/>
        </w:rPr>
        <w:t>4</w:t>
      </w:r>
      <w:r w:rsidRPr="00556905">
        <w:rPr>
          <w:rFonts w:ascii="Times New Roman" w:hAnsi="Times New Roman"/>
          <w:color w:val="000000"/>
          <w:sz w:val="23"/>
          <w:szCs w:val="23"/>
          <w:lang w:val="ru-RU" w:bidi="ar-SA"/>
        </w:rPr>
        <w:t>.</w:t>
      </w:r>
      <w:r w:rsidR="00310FA6">
        <w:rPr>
          <w:rFonts w:ascii="Times New Roman" w:hAnsi="Times New Roman"/>
          <w:color w:val="000000"/>
          <w:sz w:val="23"/>
          <w:szCs w:val="23"/>
          <w:lang w:val="ru-RU" w:bidi="ar-SA"/>
        </w:rPr>
        <w:t>3</w:t>
      </w:r>
      <w:r w:rsidRPr="00556905">
        <w:rPr>
          <w:rFonts w:ascii="Times New Roman" w:hAnsi="Times New Roman"/>
          <w:color w:val="000000"/>
          <w:sz w:val="23"/>
          <w:szCs w:val="23"/>
          <w:lang w:val="ru-RU" w:bidi="ar-SA"/>
        </w:rPr>
        <w:t>. Форма участия в Конкурсе заочная.</w:t>
      </w:r>
    </w:p>
    <w:p w:rsidR="00A84A22" w:rsidRPr="00EB04DC" w:rsidRDefault="00A84A22" w:rsidP="007E745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34A7D" w:rsidRPr="00D8185B" w:rsidRDefault="00B113BF" w:rsidP="007E7450">
      <w:pPr>
        <w:jc w:val="both"/>
        <w:rPr>
          <w:rFonts w:ascii="Times New Roman" w:hAnsi="Times New Roman"/>
          <w:b/>
          <w:bCs/>
          <w:sz w:val="22"/>
          <w:szCs w:val="22"/>
          <w:lang w:val="ru-RU" w:bidi="ar-SA"/>
        </w:rPr>
      </w:pPr>
      <w:r>
        <w:rPr>
          <w:rFonts w:ascii="Times New Roman" w:hAnsi="Times New Roman"/>
          <w:b/>
          <w:bCs/>
          <w:sz w:val="22"/>
          <w:szCs w:val="22"/>
          <w:lang w:val="ru-RU" w:bidi="ar-SA"/>
        </w:rPr>
        <w:t>5</w:t>
      </w:r>
      <w:r w:rsidR="00834A7D" w:rsidRPr="00D8185B">
        <w:rPr>
          <w:rFonts w:ascii="Times New Roman" w:hAnsi="Times New Roman"/>
          <w:b/>
          <w:bCs/>
          <w:sz w:val="22"/>
          <w:szCs w:val="22"/>
          <w:lang w:val="ru-RU" w:bidi="ar-SA"/>
        </w:rPr>
        <w:t xml:space="preserve">. </w:t>
      </w:r>
      <w:r w:rsidR="00C20EDB" w:rsidRPr="00D8185B">
        <w:rPr>
          <w:rFonts w:ascii="Times New Roman" w:hAnsi="Times New Roman"/>
          <w:b/>
          <w:bCs/>
          <w:sz w:val="22"/>
          <w:szCs w:val="22"/>
          <w:lang w:val="ru-RU" w:bidi="ar-SA"/>
        </w:rPr>
        <w:t xml:space="preserve">СРОКИ И </w:t>
      </w:r>
      <w:r w:rsidR="00834A7D" w:rsidRPr="00D8185B">
        <w:rPr>
          <w:rFonts w:ascii="Times New Roman" w:hAnsi="Times New Roman"/>
          <w:b/>
          <w:bCs/>
          <w:sz w:val="22"/>
          <w:szCs w:val="22"/>
          <w:lang w:val="ru-RU" w:bidi="ar-SA"/>
        </w:rPr>
        <w:t xml:space="preserve">ПОРЯДОК ПРОВЕДЕНИЯ </w:t>
      </w:r>
      <w:r w:rsidR="00C20EDB" w:rsidRPr="00D8185B">
        <w:rPr>
          <w:rFonts w:ascii="Times New Roman" w:hAnsi="Times New Roman"/>
          <w:b/>
          <w:bCs/>
          <w:sz w:val="22"/>
          <w:szCs w:val="22"/>
          <w:lang w:val="ru-RU" w:bidi="ar-SA"/>
        </w:rPr>
        <w:t>КОНКУРСА</w:t>
      </w:r>
    </w:p>
    <w:p w:rsidR="00834A7D" w:rsidRDefault="0092383A" w:rsidP="006B013D">
      <w:pPr>
        <w:autoSpaceDE w:val="0"/>
        <w:autoSpaceDN w:val="0"/>
        <w:adjustRightInd w:val="0"/>
        <w:ind w:firstLine="708"/>
        <w:jc w:val="both"/>
        <w:rPr>
          <w:rFonts w:ascii="Times New Roman" w:eastAsia="ArialMT" w:hAnsi="Times New Roman"/>
          <w:lang w:val="ru-RU" w:bidi="ar-SA"/>
        </w:rPr>
      </w:pPr>
      <w:r>
        <w:rPr>
          <w:rFonts w:ascii="Times New Roman" w:eastAsia="ArialMT" w:hAnsi="Times New Roman"/>
          <w:lang w:val="ru-RU" w:bidi="ar-SA"/>
        </w:rPr>
        <w:t>5</w:t>
      </w:r>
      <w:r w:rsidR="001A1632">
        <w:rPr>
          <w:rFonts w:ascii="Times New Roman" w:eastAsia="ArialMT" w:hAnsi="Times New Roman"/>
          <w:lang w:val="ru-RU" w:bidi="ar-SA"/>
        </w:rPr>
        <w:t xml:space="preserve">.1. </w:t>
      </w:r>
      <w:r w:rsidR="00C20EDB">
        <w:rPr>
          <w:rFonts w:ascii="Times New Roman" w:eastAsia="ArialMT" w:hAnsi="Times New Roman"/>
          <w:lang w:val="ru-RU" w:bidi="ar-SA"/>
        </w:rPr>
        <w:t xml:space="preserve">Прием конкурсных материалов: с </w:t>
      </w:r>
      <w:r w:rsidR="007D435A">
        <w:rPr>
          <w:rFonts w:ascii="Times New Roman" w:eastAsia="ArialMT" w:hAnsi="Times New Roman"/>
          <w:lang w:val="ru-RU" w:bidi="ar-SA"/>
        </w:rPr>
        <w:t>1</w:t>
      </w:r>
      <w:r w:rsidR="00C20EDB">
        <w:rPr>
          <w:rFonts w:ascii="Times New Roman" w:eastAsia="ArialMT" w:hAnsi="Times New Roman"/>
          <w:lang w:val="ru-RU" w:bidi="ar-SA"/>
        </w:rPr>
        <w:t xml:space="preserve"> </w:t>
      </w:r>
      <w:r w:rsidR="00F92959">
        <w:rPr>
          <w:rFonts w:ascii="Times New Roman" w:eastAsia="ArialMT" w:hAnsi="Times New Roman"/>
          <w:lang w:val="ru-RU" w:bidi="ar-SA"/>
        </w:rPr>
        <w:t>апреля</w:t>
      </w:r>
      <w:r w:rsidR="00834A7D" w:rsidRPr="00EB04DC">
        <w:rPr>
          <w:rFonts w:ascii="Times New Roman" w:eastAsia="ArialMT" w:hAnsi="Times New Roman"/>
          <w:lang w:val="ru-RU" w:bidi="ar-SA"/>
        </w:rPr>
        <w:t xml:space="preserve"> 2022 г. </w:t>
      </w:r>
      <w:r w:rsidR="00C20EDB">
        <w:rPr>
          <w:rFonts w:ascii="Times New Roman" w:eastAsia="ArialMT" w:hAnsi="Times New Roman"/>
          <w:lang w:val="ru-RU" w:bidi="ar-SA"/>
        </w:rPr>
        <w:t>п</w:t>
      </w:r>
      <w:r w:rsidR="00834A7D" w:rsidRPr="00EB04DC">
        <w:rPr>
          <w:rFonts w:ascii="Times New Roman" w:eastAsia="ArialMT" w:hAnsi="Times New Roman"/>
          <w:lang w:val="ru-RU" w:bidi="ar-SA"/>
        </w:rPr>
        <w:t xml:space="preserve">о </w:t>
      </w:r>
      <w:r w:rsidR="00C20EDB">
        <w:rPr>
          <w:rFonts w:ascii="Times New Roman" w:eastAsia="ArialMT" w:hAnsi="Times New Roman"/>
          <w:lang w:val="ru-RU" w:bidi="ar-SA"/>
        </w:rPr>
        <w:t>30 июл</w:t>
      </w:r>
      <w:r w:rsidR="00834A7D" w:rsidRPr="00EB04DC">
        <w:rPr>
          <w:rFonts w:ascii="Times New Roman" w:eastAsia="ArialMT" w:hAnsi="Times New Roman"/>
          <w:lang w:val="ru-RU" w:bidi="ar-SA"/>
        </w:rPr>
        <w:t xml:space="preserve">я 2022 </w:t>
      </w:r>
      <w:r w:rsidR="00C20EDB">
        <w:rPr>
          <w:rFonts w:ascii="Times New Roman" w:eastAsia="ArialMT" w:hAnsi="Times New Roman"/>
          <w:lang w:val="ru-RU" w:bidi="ar-SA"/>
        </w:rPr>
        <w:t>года.</w:t>
      </w:r>
    </w:p>
    <w:p w:rsidR="004671EB" w:rsidRDefault="0092383A" w:rsidP="006B013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5</w:t>
      </w:r>
      <w:r w:rsidR="00310FA6">
        <w:rPr>
          <w:rFonts w:ascii="Times New Roman" w:hAnsi="Times New Roman"/>
          <w:lang w:val="ru-RU" w:bidi="ar-SA"/>
        </w:rPr>
        <w:t xml:space="preserve">.2. </w:t>
      </w:r>
      <w:r w:rsidR="00EF5FF4" w:rsidRPr="00EB04DC">
        <w:rPr>
          <w:rFonts w:ascii="Times New Roman" w:hAnsi="Times New Roman"/>
          <w:lang w:val="ru-RU" w:bidi="ar-SA"/>
        </w:rPr>
        <w:t xml:space="preserve">Предоставление </w:t>
      </w:r>
      <w:r w:rsidR="00EF5FF4">
        <w:rPr>
          <w:rFonts w:ascii="Times New Roman" w:hAnsi="Times New Roman"/>
          <w:lang w:val="ru-RU" w:bidi="ar-SA"/>
        </w:rPr>
        <w:t>участником</w:t>
      </w:r>
      <w:r w:rsidR="00EF5FF4" w:rsidRPr="00EB04DC">
        <w:rPr>
          <w:rFonts w:ascii="Times New Roman" w:hAnsi="Times New Roman"/>
          <w:lang w:val="ru-RU" w:bidi="ar-SA"/>
        </w:rPr>
        <w:t xml:space="preserve"> </w:t>
      </w:r>
      <w:r w:rsidR="00EF5FF4">
        <w:rPr>
          <w:rFonts w:ascii="Times New Roman" w:hAnsi="Times New Roman"/>
          <w:lang w:val="ru-RU" w:bidi="ar-SA"/>
        </w:rPr>
        <w:t>конкурсных материалов</w:t>
      </w:r>
      <w:r w:rsidR="00EF5FF4" w:rsidRPr="00EB04DC">
        <w:rPr>
          <w:rFonts w:ascii="Times New Roman" w:hAnsi="Times New Roman"/>
          <w:lang w:val="ru-RU" w:bidi="ar-SA"/>
        </w:rPr>
        <w:t xml:space="preserve"> является подтверждением и принятием всех условий данного Положения.</w:t>
      </w:r>
    </w:p>
    <w:p w:rsidR="007663CC" w:rsidRPr="00310FA6" w:rsidRDefault="0092383A" w:rsidP="006B013D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222222"/>
          <w:lang w:val="ru-RU"/>
        </w:rPr>
      </w:pPr>
      <w:r>
        <w:rPr>
          <w:rFonts w:ascii="Times New Roman" w:hAnsi="Times New Roman"/>
          <w:lang w:val="ru-RU" w:bidi="ar-SA"/>
        </w:rPr>
        <w:t>5</w:t>
      </w:r>
      <w:r w:rsidR="007663CC">
        <w:rPr>
          <w:rFonts w:ascii="Times New Roman" w:hAnsi="Times New Roman"/>
          <w:lang w:val="ru-RU" w:bidi="ar-SA"/>
        </w:rPr>
        <w:t>.</w:t>
      </w:r>
      <w:r w:rsidR="00310FA6">
        <w:rPr>
          <w:rFonts w:ascii="Times New Roman" w:hAnsi="Times New Roman"/>
          <w:lang w:val="ru-RU" w:bidi="ar-SA"/>
        </w:rPr>
        <w:t>3</w:t>
      </w:r>
      <w:r w:rsidR="007663CC">
        <w:rPr>
          <w:rFonts w:ascii="Times New Roman" w:hAnsi="Times New Roman"/>
          <w:lang w:val="ru-RU" w:bidi="ar-SA"/>
        </w:rPr>
        <w:t xml:space="preserve">. </w:t>
      </w:r>
      <w:r w:rsidR="007663CC" w:rsidRPr="00310FA6">
        <w:rPr>
          <w:rFonts w:ascii="Times New Roman" w:hAnsi="Times New Roman"/>
          <w:color w:val="222222"/>
          <w:lang w:val="ru-RU"/>
        </w:rPr>
        <w:t>Материалы, предоставляемые на конкурс</w:t>
      </w:r>
      <w:r w:rsidR="004128D6">
        <w:rPr>
          <w:rFonts w:ascii="Times New Roman" w:hAnsi="Times New Roman"/>
          <w:color w:val="222222"/>
          <w:lang w:val="ru-RU"/>
        </w:rPr>
        <w:t xml:space="preserve"> от одного участника (автора</w:t>
      </w:r>
      <w:r w:rsidR="00082EAD">
        <w:rPr>
          <w:rFonts w:ascii="Times New Roman" w:hAnsi="Times New Roman"/>
          <w:color w:val="222222"/>
          <w:lang w:val="ru-RU"/>
        </w:rPr>
        <w:t>)</w:t>
      </w:r>
      <w:r w:rsidR="007663CC" w:rsidRPr="00310FA6">
        <w:rPr>
          <w:rFonts w:ascii="Times New Roman" w:hAnsi="Times New Roman"/>
          <w:color w:val="222222"/>
          <w:lang w:val="ru-RU"/>
        </w:rPr>
        <w:t>:</w:t>
      </w:r>
    </w:p>
    <w:p w:rsidR="007663CC" w:rsidRDefault="007663CC" w:rsidP="00D8185B">
      <w:pPr>
        <w:pStyle w:val="aa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hAnsi="Times New Roman"/>
          <w:color w:val="222222"/>
          <w:lang w:val="ru-RU"/>
        </w:rPr>
      </w:pPr>
      <w:r w:rsidRPr="003E5165">
        <w:rPr>
          <w:rFonts w:ascii="Times New Roman" w:hAnsi="Times New Roman"/>
          <w:color w:val="222222"/>
          <w:lang w:val="ru-RU"/>
        </w:rPr>
        <w:t xml:space="preserve">заявка на участие в конкурсе </w:t>
      </w:r>
      <w:r w:rsidR="002449BB">
        <w:rPr>
          <w:rFonts w:ascii="Times New Roman" w:hAnsi="Times New Roman"/>
          <w:color w:val="222222"/>
          <w:lang w:val="ru-RU"/>
        </w:rPr>
        <w:t xml:space="preserve">с согласием на обработку персональных данных </w:t>
      </w:r>
      <w:r w:rsidRPr="003E5165">
        <w:rPr>
          <w:rFonts w:ascii="Times New Roman" w:hAnsi="Times New Roman"/>
          <w:color w:val="222222"/>
          <w:lang w:val="ru-RU"/>
        </w:rPr>
        <w:t>(Приложение 1);</w:t>
      </w:r>
    </w:p>
    <w:p w:rsidR="007663CC" w:rsidRDefault="007663CC" w:rsidP="00D8185B">
      <w:pPr>
        <w:pStyle w:val="aa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hAnsi="Times New Roman"/>
          <w:color w:val="222222"/>
          <w:lang w:val="ru-RU"/>
        </w:rPr>
      </w:pPr>
      <w:r>
        <w:rPr>
          <w:rFonts w:ascii="Times New Roman" w:hAnsi="Times New Roman"/>
          <w:color w:val="222222"/>
          <w:lang w:val="ru-RU"/>
        </w:rPr>
        <w:t xml:space="preserve">учебно-методическая разработка, оформленная согласно требованиям, указанным в пункте </w:t>
      </w:r>
      <w:r w:rsidR="002449BB">
        <w:rPr>
          <w:rFonts w:ascii="Times New Roman" w:hAnsi="Times New Roman"/>
          <w:color w:val="222222"/>
          <w:lang w:val="ru-RU"/>
        </w:rPr>
        <w:t>5</w:t>
      </w:r>
      <w:r>
        <w:rPr>
          <w:rFonts w:ascii="Times New Roman" w:hAnsi="Times New Roman"/>
          <w:color w:val="222222"/>
          <w:lang w:val="ru-RU"/>
        </w:rPr>
        <w:t>.</w:t>
      </w:r>
      <w:r w:rsidR="002449BB">
        <w:rPr>
          <w:rFonts w:ascii="Times New Roman" w:hAnsi="Times New Roman"/>
          <w:color w:val="222222"/>
          <w:lang w:val="ru-RU"/>
        </w:rPr>
        <w:t>5</w:t>
      </w:r>
      <w:r>
        <w:rPr>
          <w:rFonts w:ascii="Times New Roman" w:hAnsi="Times New Roman"/>
          <w:color w:val="222222"/>
          <w:lang w:val="ru-RU"/>
        </w:rPr>
        <w:t xml:space="preserve"> данного Положения;</w:t>
      </w:r>
    </w:p>
    <w:p w:rsidR="007663CC" w:rsidRDefault="007663CC" w:rsidP="00D8185B">
      <w:pPr>
        <w:pStyle w:val="aa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hAnsi="Times New Roman"/>
          <w:color w:val="222222"/>
          <w:lang w:val="ru-RU"/>
        </w:rPr>
      </w:pPr>
      <w:r>
        <w:rPr>
          <w:rFonts w:ascii="Times New Roman" w:hAnsi="Times New Roman"/>
          <w:color w:val="222222"/>
          <w:lang w:val="ru-RU"/>
        </w:rPr>
        <w:t xml:space="preserve">по желанию предоставляются </w:t>
      </w:r>
      <w:r w:rsidRPr="00EF5FF4">
        <w:rPr>
          <w:rFonts w:ascii="Times New Roman" w:hAnsi="Times New Roman"/>
          <w:color w:val="222222"/>
          <w:lang w:val="ru-RU"/>
        </w:rPr>
        <w:t xml:space="preserve">материалы, иллюстрирующие </w:t>
      </w:r>
      <w:r w:rsidR="00082EAD">
        <w:rPr>
          <w:rFonts w:ascii="Times New Roman" w:hAnsi="Times New Roman"/>
          <w:color w:val="222222"/>
          <w:lang w:val="ru-RU"/>
        </w:rPr>
        <w:t>реализацию</w:t>
      </w:r>
      <w:r>
        <w:rPr>
          <w:rFonts w:ascii="Times New Roman" w:hAnsi="Times New Roman"/>
          <w:color w:val="222222"/>
          <w:lang w:val="ru-RU"/>
        </w:rPr>
        <w:t xml:space="preserve"> конкурсной учебно-методической разработки</w:t>
      </w:r>
      <w:r w:rsidRPr="00EF5FF4">
        <w:rPr>
          <w:rFonts w:ascii="Times New Roman" w:hAnsi="Times New Roman"/>
          <w:color w:val="222222"/>
          <w:lang w:val="ru-RU"/>
        </w:rPr>
        <w:t xml:space="preserve"> (фо</w:t>
      </w:r>
      <w:r>
        <w:rPr>
          <w:rFonts w:ascii="Times New Roman" w:hAnsi="Times New Roman"/>
          <w:color w:val="222222"/>
          <w:lang w:val="ru-RU"/>
        </w:rPr>
        <w:t>то</w:t>
      </w:r>
      <w:r w:rsidR="00D8185B">
        <w:rPr>
          <w:rFonts w:ascii="Times New Roman" w:hAnsi="Times New Roman"/>
          <w:color w:val="222222"/>
          <w:lang w:val="ru-RU"/>
        </w:rPr>
        <w:t>графии</w:t>
      </w:r>
      <w:r>
        <w:rPr>
          <w:rFonts w:ascii="Times New Roman" w:hAnsi="Times New Roman"/>
          <w:color w:val="222222"/>
          <w:lang w:val="ru-RU"/>
        </w:rPr>
        <w:t>, публикации, отзывы</w:t>
      </w:r>
      <w:r w:rsidR="002449BB">
        <w:rPr>
          <w:rFonts w:ascii="Times New Roman" w:hAnsi="Times New Roman"/>
          <w:color w:val="222222"/>
          <w:lang w:val="ru-RU"/>
        </w:rPr>
        <w:t>).</w:t>
      </w:r>
    </w:p>
    <w:p w:rsidR="00221AA2" w:rsidRPr="00221AA2" w:rsidRDefault="00221AA2" w:rsidP="002449BB">
      <w:pPr>
        <w:shd w:val="clear" w:color="auto" w:fill="FFFFFF"/>
        <w:ind w:left="360" w:firstLine="348"/>
        <w:textAlignment w:val="baseline"/>
        <w:rPr>
          <w:rFonts w:ascii="Times New Roman" w:hAnsi="Times New Roman"/>
          <w:color w:val="222222"/>
          <w:lang w:val="ru-RU"/>
        </w:rPr>
      </w:pPr>
      <w:r w:rsidRPr="00221AA2">
        <w:rPr>
          <w:rFonts w:ascii="Times New Roman" w:hAnsi="Times New Roman"/>
          <w:color w:val="222222"/>
          <w:lang w:val="ru-RU"/>
        </w:rPr>
        <w:t>5.4. Номинации конкурса:</w:t>
      </w:r>
    </w:p>
    <w:p w:rsidR="00221AA2" w:rsidRPr="0092383A" w:rsidRDefault="00221AA2" w:rsidP="00221AA2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ascii="Times New Roman" w:hAnsi="Times New Roman"/>
          <w:color w:val="222222"/>
          <w:lang w:val="ru-RU"/>
        </w:rPr>
      </w:pPr>
      <w:r w:rsidRPr="0092383A">
        <w:rPr>
          <w:rFonts w:ascii="Times New Roman" w:hAnsi="Times New Roman"/>
          <w:color w:val="222222"/>
          <w:lang w:val="ru-RU"/>
        </w:rPr>
        <w:t>внеклассное занятие;</w:t>
      </w:r>
    </w:p>
    <w:p w:rsidR="00221AA2" w:rsidRPr="00EF5FF4" w:rsidRDefault="00221AA2" w:rsidP="00221AA2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ascii="Times New Roman" w:hAnsi="Times New Roman"/>
          <w:color w:val="222222"/>
          <w:lang w:val="ru-RU"/>
        </w:rPr>
      </w:pPr>
      <w:proofErr w:type="spellStart"/>
      <w:r w:rsidRPr="00EF5FF4">
        <w:rPr>
          <w:rFonts w:ascii="Times New Roman" w:hAnsi="Times New Roman"/>
          <w:color w:val="222222"/>
          <w:lang w:val="ru-RU"/>
        </w:rPr>
        <w:t>экопроект</w:t>
      </w:r>
      <w:proofErr w:type="spellEnd"/>
      <w:r w:rsidRPr="00EF5FF4">
        <w:rPr>
          <w:rFonts w:ascii="Times New Roman" w:hAnsi="Times New Roman"/>
          <w:color w:val="222222"/>
          <w:lang w:val="ru-RU"/>
        </w:rPr>
        <w:t xml:space="preserve"> (формат мероприятия в свободной форме);</w:t>
      </w:r>
    </w:p>
    <w:p w:rsidR="00221AA2" w:rsidRDefault="00221AA2" w:rsidP="00221AA2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ascii="Times New Roman" w:hAnsi="Times New Roman"/>
          <w:color w:val="222222"/>
          <w:lang w:val="ru-RU"/>
        </w:rPr>
      </w:pPr>
      <w:r w:rsidRPr="0092383A">
        <w:rPr>
          <w:rFonts w:ascii="Times New Roman" w:hAnsi="Times New Roman"/>
          <w:color w:val="222222"/>
          <w:lang w:val="ru-RU"/>
        </w:rPr>
        <w:t>урок.</w:t>
      </w:r>
    </w:p>
    <w:p w:rsidR="001A1632" w:rsidRDefault="0092383A" w:rsidP="00E57364">
      <w:pPr>
        <w:autoSpaceDE w:val="0"/>
        <w:autoSpaceDN w:val="0"/>
        <w:adjustRightInd w:val="0"/>
        <w:ind w:firstLine="360"/>
        <w:jc w:val="both"/>
        <w:rPr>
          <w:rFonts w:ascii="Times New Roman" w:eastAsia="ArialMT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5</w:t>
      </w:r>
      <w:r w:rsidR="001A1632">
        <w:rPr>
          <w:rFonts w:ascii="Times New Roman" w:hAnsi="Times New Roman"/>
          <w:lang w:val="ru-RU" w:bidi="ar-SA"/>
        </w:rPr>
        <w:t>.</w:t>
      </w:r>
      <w:r w:rsidR="00221AA2">
        <w:rPr>
          <w:rFonts w:ascii="Times New Roman" w:hAnsi="Times New Roman"/>
          <w:lang w:val="ru-RU" w:bidi="ar-SA"/>
        </w:rPr>
        <w:t>5</w:t>
      </w:r>
      <w:r w:rsidR="001A1632">
        <w:rPr>
          <w:rFonts w:ascii="Times New Roman" w:hAnsi="Times New Roman"/>
          <w:lang w:val="ru-RU" w:bidi="ar-SA"/>
        </w:rPr>
        <w:t xml:space="preserve">. Порядок проведения </w:t>
      </w:r>
      <w:r w:rsidR="00310FA6">
        <w:rPr>
          <w:rFonts w:ascii="Times New Roman" w:hAnsi="Times New Roman"/>
          <w:lang w:val="ru-RU" w:bidi="ar-SA"/>
        </w:rPr>
        <w:t xml:space="preserve">Конкурса </w:t>
      </w:r>
      <w:r w:rsidR="001A1632">
        <w:rPr>
          <w:rFonts w:ascii="Times New Roman" w:hAnsi="Times New Roman"/>
          <w:lang w:val="ru-RU" w:bidi="ar-SA"/>
        </w:rPr>
        <w:t>включает в себя два этапа.</w:t>
      </w:r>
    </w:p>
    <w:p w:rsidR="00F92959" w:rsidRPr="004671EB" w:rsidRDefault="00C20EDB" w:rsidP="00F92959">
      <w:pPr>
        <w:autoSpaceDE w:val="0"/>
        <w:autoSpaceDN w:val="0"/>
        <w:adjustRightInd w:val="0"/>
        <w:jc w:val="center"/>
        <w:rPr>
          <w:rFonts w:ascii="Times New Roman" w:eastAsia="ArialMT" w:hAnsi="Times New Roman"/>
          <w:b/>
          <w:lang w:val="ru-RU" w:bidi="ar-SA"/>
        </w:rPr>
      </w:pPr>
      <w:r w:rsidRPr="004671EB">
        <w:rPr>
          <w:rFonts w:ascii="Times New Roman" w:eastAsia="ArialMT" w:hAnsi="Times New Roman"/>
          <w:b/>
          <w:lang w:bidi="ar-SA"/>
        </w:rPr>
        <w:t>I</w:t>
      </w:r>
      <w:r w:rsidRPr="004671EB">
        <w:rPr>
          <w:rFonts w:ascii="Times New Roman" w:eastAsia="ArialMT" w:hAnsi="Times New Roman"/>
          <w:b/>
          <w:lang w:val="ru-RU" w:bidi="ar-SA"/>
        </w:rPr>
        <w:t xml:space="preserve"> этап Ко</w:t>
      </w:r>
      <w:r w:rsidR="00F92959" w:rsidRPr="004671EB">
        <w:rPr>
          <w:rFonts w:ascii="Times New Roman" w:eastAsia="ArialMT" w:hAnsi="Times New Roman"/>
          <w:b/>
          <w:lang w:val="ru-RU" w:bidi="ar-SA"/>
        </w:rPr>
        <w:t>нкурса</w:t>
      </w:r>
    </w:p>
    <w:p w:rsidR="0076521F" w:rsidRDefault="000B2277" w:rsidP="005C5A72">
      <w:pPr>
        <w:autoSpaceDE w:val="0"/>
        <w:autoSpaceDN w:val="0"/>
        <w:adjustRightInd w:val="0"/>
        <w:ind w:firstLine="708"/>
        <w:jc w:val="both"/>
        <w:rPr>
          <w:rFonts w:ascii="Times New Roman" w:eastAsia="ArialMT" w:hAnsi="Times New Roman"/>
          <w:lang w:val="ru-RU" w:bidi="ar-SA"/>
        </w:rPr>
      </w:pPr>
      <w:r>
        <w:rPr>
          <w:rFonts w:ascii="Times New Roman" w:eastAsia="ArialMT" w:hAnsi="Times New Roman"/>
          <w:lang w:val="ru-RU" w:bidi="ar-SA"/>
        </w:rPr>
        <w:t>П</w:t>
      </w:r>
      <w:r w:rsidR="00F92959">
        <w:rPr>
          <w:rFonts w:ascii="Times New Roman" w:eastAsia="ArialMT" w:hAnsi="Times New Roman"/>
          <w:lang w:val="ru-RU" w:bidi="ar-SA"/>
        </w:rPr>
        <w:t>одготовк</w:t>
      </w:r>
      <w:r w:rsidR="001A1632">
        <w:rPr>
          <w:rFonts w:ascii="Times New Roman" w:eastAsia="ArialMT" w:hAnsi="Times New Roman"/>
          <w:lang w:val="ru-RU" w:bidi="ar-SA"/>
        </w:rPr>
        <w:t>а</w:t>
      </w:r>
      <w:r w:rsidR="00F92959">
        <w:rPr>
          <w:rFonts w:ascii="Times New Roman" w:eastAsia="ArialMT" w:hAnsi="Times New Roman"/>
          <w:lang w:val="ru-RU" w:bidi="ar-SA"/>
        </w:rPr>
        <w:t xml:space="preserve"> участниками конкурсных </w:t>
      </w:r>
      <w:r w:rsidR="00EF5FF4">
        <w:rPr>
          <w:rFonts w:ascii="Times New Roman" w:eastAsia="ArialMT" w:hAnsi="Times New Roman"/>
          <w:lang w:val="ru-RU" w:bidi="ar-SA"/>
        </w:rPr>
        <w:t>материалов</w:t>
      </w:r>
      <w:r w:rsidR="00F92959" w:rsidRPr="00F92959">
        <w:rPr>
          <w:rFonts w:ascii="Times New Roman" w:eastAsia="ArialMT" w:hAnsi="Times New Roman"/>
          <w:lang w:val="ru-RU" w:bidi="ar-SA"/>
        </w:rPr>
        <w:t xml:space="preserve"> </w:t>
      </w:r>
      <w:r w:rsidR="00F92959">
        <w:rPr>
          <w:rFonts w:ascii="Times New Roman" w:eastAsia="ArialMT" w:hAnsi="Times New Roman"/>
          <w:lang w:val="ru-RU" w:bidi="ar-SA"/>
        </w:rPr>
        <w:t>и отправк</w:t>
      </w:r>
      <w:r w:rsidR="001A1632">
        <w:rPr>
          <w:rFonts w:ascii="Times New Roman" w:eastAsia="ArialMT" w:hAnsi="Times New Roman"/>
          <w:lang w:val="ru-RU" w:bidi="ar-SA"/>
        </w:rPr>
        <w:t>а</w:t>
      </w:r>
      <w:r w:rsidR="00F92959">
        <w:rPr>
          <w:rFonts w:ascii="Times New Roman" w:eastAsia="ArialMT" w:hAnsi="Times New Roman"/>
          <w:lang w:val="ru-RU" w:bidi="ar-SA"/>
        </w:rPr>
        <w:t xml:space="preserve"> их организаторам в электронном виде</w:t>
      </w:r>
      <w:r w:rsidR="001A1632">
        <w:rPr>
          <w:rFonts w:ascii="Times New Roman" w:eastAsia="ArialMT" w:hAnsi="Times New Roman"/>
          <w:lang w:val="ru-RU" w:bidi="ar-SA"/>
        </w:rPr>
        <w:t xml:space="preserve"> в срок с </w:t>
      </w:r>
      <w:r w:rsidR="00D8185B">
        <w:rPr>
          <w:rFonts w:ascii="Times New Roman" w:eastAsia="ArialMT" w:hAnsi="Times New Roman"/>
          <w:lang w:val="ru-RU" w:bidi="ar-SA"/>
        </w:rPr>
        <w:t>1</w:t>
      </w:r>
      <w:r w:rsidR="001A1632">
        <w:rPr>
          <w:rFonts w:ascii="Times New Roman" w:eastAsia="ArialMT" w:hAnsi="Times New Roman"/>
          <w:lang w:val="ru-RU" w:bidi="ar-SA"/>
        </w:rPr>
        <w:t xml:space="preserve"> апреля до 30 июл</w:t>
      </w:r>
      <w:r w:rsidR="001A1632" w:rsidRPr="00EB04DC">
        <w:rPr>
          <w:rFonts w:ascii="Times New Roman" w:eastAsia="ArialMT" w:hAnsi="Times New Roman"/>
          <w:lang w:val="ru-RU" w:bidi="ar-SA"/>
        </w:rPr>
        <w:t>я</w:t>
      </w:r>
      <w:r w:rsidR="00276D33">
        <w:rPr>
          <w:rFonts w:ascii="Times New Roman" w:eastAsia="ArialMT" w:hAnsi="Times New Roman"/>
          <w:lang w:val="ru-RU" w:bidi="ar-SA"/>
        </w:rPr>
        <w:t xml:space="preserve"> по адресу </w:t>
      </w:r>
      <w:hyperlink r:id="rId9" w:history="1">
        <w:r w:rsidR="00FB64C1" w:rsidRPr="0014397D">
          <w:rPr>
            <w:rStyle w:val="af3"/>
            <w:rFonts w:ascii="Times New Roman" w:eastAsia="ArialMT" w:hAnsi="Times New Roman"/>
            <w:lang w:bidi="ar-SA"/>
          </w:rPr>
          <w:t>olesauzkova</w:t>
        </w:r>
        <w:r w:rsidR="00FB64C1" w:rsidRPr="0014397D">
          <w:rPr>
            <w:rStyle w:val="af3"/>
            <w:rFonts w:ascii="Times New Roman" w:eastAsia="ArialMT" w:hAnsi="Times New Roman"/>
            <w:lang w:val="ru-RU" w:bidi="ar-SA"/>
          </w:rPr>
          <w:t>@</w:t>
        </w:r>
        <w:r w:rsidR="00FB64C1" w:rsidRPr="0014397D">
          <w:rPr>
            <w:rStyle w:val="af3"/>
            <w:rFonts w:ascii="Times New Roman" w:eastAsia="ArialMT" w:hAnsi="Times New Roman"/>
            <w:lang w:bidi="ar-SA"/>
          </w:rPr>
          <w:t>gmail</w:t>
        </w:r>
        <w:r w:rsidR="00FB64C1" w:rsidRPr="0014397D">
          <w:rPr>
            <w:rStyle w:val="af3"/>
            <w:rFonts w:ascii="Times New Roman" w:eastAsia="ArialMT" w:hAnsi="Times New Roman"/>
            <w:lang w:val="ru-RU" w:bidi="ar-SA"/>
          </w:rPr>
          <w:t>.</w:t>
        </w:r>
      </w:hyperlink>
      <w:r w:rsidR="00FB64C1">
        <w:rPr>
          <w:rStyle w:val="af3"/>
          <w:rFonts w:ascii="Times New Roman" w:eastAsia="ArialMT" w:hAnsi="Times New Roman"/>
          <w:lang w:bidi="ar-SA"/>
        </w:rPr>
        <w:t>com</w:t>
      </w:r>
      <w:r w:rsidR="00276D33">
        <w:rPr>
          <w:rFonts w:ascii="Times New Roman" w:eastAsia="ArialMT" w:hAnsi="Times New Roman"/>
          <w:lang w:val="ru-RU" w:bidi="ar-SA"/>
        </w:rPr>
        <w:t xml:space="preserve"> с пометкой в названии письма</w:t>
      </w:r>
      <w:proofErr w:type="gramStart"/>
      <w:r w:rsidR="00276D33">
        <w:rPr>
          <w:rFonts w:ascii="Times New Roman" w:eastAsia="ArialMT" w:hAnsi="Times New Roman"/>
          <w:lang w:val="ru-RU" w:bidi="ar-SA"/>
        </w:rPr>
        <w:t xml:space="preserve"> *П</w:t>
      </w:r>
      <w:proofErr w:type="gramEnd"/>
      <w:r w:rsidR="00276D33">
        <w:rPr>
          <w:rFonts w:ascii="Times New Roman" w:eastAsia="ArialMT" w:hAnsi="Times New Roman"/>
          <w:lang w:val="ru-RU" w:bidi="ar-SA"/>
        </w:rPr>
        <w:t>ознаем играя_</w:t>
      </w:r>
      <w:r w:rsidR="00276D33" w:rsidRPr="00276D33">
        <w:rPr>
          <w:rFonts w:ascii="Times New Roman" w:eastAsia="ArialMT" w:hAnsi="Times New Roman"/>
          <w:lang w:val="ru-RU" w:bidi="ar-SA"/>
        </w:rPr>
        <w:t>[</w:t>
      </w:r>
      <w:r w:rsidR="00276D33">
        <w:rPr>
          <w:rFonts w:ascii="Times New Roman" w:eastAsia="ArialMT" w:hAnsi="Times New Roman"/>
          <w:i/>
          <w:lang w:val="ru-RU" w:bidi="ar-SA"/>
        </w:rPr>
        <w:t xml:space="preserve">название организации, от которой автор посылает работу на </w:t>
      </w:r>
      <w:proofErr w:type="spellStart"/>
      <w:r w:rsidR="00276D33">
        <w:rPr>
          <w:rFonts w:ascii="Times New Roman" w:eastAsia="ArialMT" w:hAnsi="Times New Roman"/>
          <w:i/>
          <w:lang w:val="ru-RU" w:bidi="ar-SA"/>
        </w:rPr>
        <w:t>конкурс</w:t>
      </w:r>
      <w:r w:rsidR="002449BB">
        <w:rPr>
          <w:rFonts w:ascii="Times New Roman" w:eastAsia="ArialMT" w:hAnsi="Times New Roman"/>
          <w:i/>
          <w:lang w:val="ru-RU" w:bidi="ar-SA"/>
        </w:rPr>
        <w:t>_район</w:t>
      </w:r>
      <w:proofErr w:type="spellEnd"/>
      <w:r w:rsidR="002449BB" w:rsidRPr="002449BB">
        <w:rPr>
          <w:rFonts w:ascii="Times New Roman" w:eastAsia="ArialMT" w:hAnsi="Times New Roman"/>
          <w:i/>
          <w:lang w:val="ru-RU" w:bidi="ar-SA"/>
        </w:rPr>
        <w:t>/</w:t>
      </w:r>
      <w:r w:rsidR="002449BB">
        <w:rPr>
          <w:rFonts w:ascii="Times New Roman" w:eastAsia="ArialMT" w:hAnsi="Times New Roman"/>
          <w:i/>
          <w:lang w:val="ru-RU" w:bidi="ar-SA"/>
        </w:rPr>
        <w:t>город</w:t>
      </w:r>
      <w:r w:rsidR="00276D33" w:rsidRPr="00276D33">
        <w:rPr>
          <w:rFonts w:ascii="Times New Roman" w:eastAsia="ArialMT" w:hAnsi="Times New Roman"/>
          <w:lang w:val="ru-RU" w:bidi="ar-SA"/>
        </w:rPr>
        <w:t>]</w:t>
      </w:r>
      <w:r w:rsidR="00276D33">
        <w:rPr>
          <w:rFonts w:ascii="Times New Roman" w:eastAsia="ArialMT" w:hAnsi="Times New Roman"/>
          <w:lang w:val="ru-RU" w:bidi="ar-SA"/>
        </w:rPr>
        <w:t>*</w:t>
      </w:r>
      <w:r w:rsidR="00F92959">
        <w:rPr>
          <w:rFonts w:ascii="Times New Roman" w:eastAsia="ArialMT" w:hAnsi="Times New Roman"/>
          <w:lang w:val="ru-RU" w:bidi="ar-SA"/>
        </w:rPr>
        <w:t>.</w:t>
      </w:r>
      <w:r w:rsidR="007D435A">
        <w:rPr>
          <w:rFonts w:ascii="Times New Roman" w:eastAsia="ArialMT" w:hAnsi="Times New Roman"/>
          <w:lang w:val="ru-RU" w:bidi="ar-SA"/>
        </w:rPr>
        <w:t xml:space="preserve"> </w:t>
      </w:r>
      <w:r w:rsidR="00953F38">
        <w:rPr>
          <w:rFonts w:ascii="Times New Roman" w:eastAsia="ArialMT" w:hAnsi="Times New Roman"/>
          <w:lang w:val="ru-RU" w:bidi="ar-SA"/>
        </w:rPr>
        <w:t xml:space="preserve">Учебно-методическая разработка должна быть </w:t>
      </w:r>
      <w:r w:rsidR="00F8731E">
        <w:rPr>
          <w:rFonts w:ascii="Times New Roman" w:eastAsia="ArialMT" w:hAnsi="Times New Roman"/>
          <w:lang w:val="ru-RU" w:bidi="ar-SA"/>
        </w:rPr>
        <w:t xml:space="preserve">создана на основе полного или частичного использования </w:t>
      </w:r>
      <w:r w:rsidR="00F8731E" w:rsidRPr="00F8731E">
        <w:rPr>
          <w:rFonts w:ascii="Times New Roman" w:eastAsia="ArialMT" w:hAnsi="Times New Roman"/>
          <w:b/>
          <w:i/>
          <w:lang w:val="ru-RU" w:bidi="ar-SA"/>
        </w:rPr>
        <w:t>одной</w:t>
      </w:r>
      <w:r w:rsidR="00F8731E">
        <w:rPr>
          <w:rFonts w:ascii="Times New Roman" w:eastAsia="ArialMT" w:hAnsi="Times New Roman"/>
          <w:lang w:val="ru-RU" w:bidi="ar-SA"/>
        </w:rPr>
        <w:t xml:space="preserve"> из трёх природоохранных настольных игр: «Заповедные острова Алтайского края», игра-вертушка о Тигирекском заповеднике «Заповедными тропами», </w:t>
      </w:r>
      <w:proofErr w:type="spellStart"/>
      <w:r w:rsidR="00F8731E">
        <w:rPr>
          <w:rFonts w:ascii="Times New Roman" w:eastAsia="ArialMT" w:hAnsi="Times New Roman"/>
          <w:lang w:val="ru-RU" w:bidi="ar-SA"/>
        </w:rPr>
        <w:t>пазл</w:t>
      </w:r>
      <w:proofErr w:type="spellEnd"/>
      <w:r w:rsidR="00F8731E">
        <w:rPr>
          <w:rFonts w:ascii="Times New Roman" w:eastAsia="ArialMT" w:hAnsi="Times New Roman"/>
          <w:lang w:val="ru-RU" w:bidi="ar-SA"/>
        </w:rPr>
        <w:t xml:space="preserve">-головоломка «Кто в заповеднике живёт». </w:t>
      </w:r>
      <w:r w:rsidR="0076521F">
        <w:rPr>
          <w:rFonts w:ascii="Times New Roman" w:eastAsia="ArialMT" w:hAnsi="Times New Roman"/>
          <w:lang w:val="ru-RU" w:bidi="ar-SA"/>
        </w:rPr>
        <w:t xml:space="preserve">В Приложении </w:t>
      </w:r>
      <w:r w:rsidR="002449BB">
        <w:rPr>
          <w:rFonts w:ascii="Times New Roman" w:eastAsia="ArialMT" w:hAnsi="Times New Roman"/>
          <w:lang w:val="ru-RU" w:bidi="ar-SA"/>
        </w:rPr>
        <w:t>2</w:t>
      </w:r>
      <w:r w:rsidR="0076521F">
        <w:rPr>
          <w:rFonts w:ascii="Times New Roman" w:eastAsia="ArialMT" w:hAnsi="Times New Roman"/>
          <w:lang w:val="ru-RU" w:bidi="ar-SA"/>
        </w:rPr>
        <w:t xml:space="preserve"> представлено краткое описание этих настольных игр.</w:t>
      </w:r>
    </w:p>
    <w:p w:rsidR="00E631A1" w:rsidRDefault="00F8731E" w:rsidP="005C5A7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222222"/>
          <w:lang w:val="ru-RU"/>
        </w:rPr>
      </w:pPr>
      <w:r>
        <w:rPr>
          <w:rFonts w:ascii="Times New Roman" w:eastAsia="ArialMT" w:hAnsi="Times New Roman"/>
          <w:lang w:val="ru-RU" w:bidi="ar-SA"/>
        </w:rPr>
        <w:t xml:space="preserve">Возможно </w:t>
      </w:r>
      <w:proofErr w:type="gramStart"/>
      <w:r w:rsidR="00D8185B">
        <w:rPr>
          <w:rFonts w:ascii="Times New Roman" w:eastAsia="ArialMT" w:hAnsi="Times New Roman"/>
          <w:lang w:val="ru-RU" w:bidi="ar-SA"/>
        </w:rPr>
        <w:t>применение</w:t>
      </w:r>
      <w:proofErr w:type="gramEnd"/>
      <w:r w:rsidR="0076521F">
        <w:rPr>
          <w:rFonts w:ascii="Times New Roman" w:eastAsia="ArialMT" w:hAnsi="Times New Roman"/>
          <w:lang w:val="ru-RU" w:bidi="ar-SA"/>
        </w:rPr>
        <w:t xml:space="preserve"> как печатного экземпляра</w:t>
      </w:r>
      <w:r>
        <w:rPr>
          <w:rFonts w:ascii="Times New Roman" w:eastAsia="ArialMT" w:hAnsi="Times New Roman"/>
          <w:lang w:val="ru-RU" w:bidi="ar-SA"/>
        </w:rPr>
        <w:t>, так и электронной версии.</w:t>
      </w:r>
      <w:r w:rsidR="000B2277">
        <w:rPr>
          <w:rFonts w:ascii="Times New Roman" w:eastAsia="ArialMT" w:hAnsi="Times New Roman"/>
          <w:lang w:val="ru-RU" w:bidi="ar-SA"/>
        </w:rPr>
        <w:t xml:space="preserve"> Электронную версию </w:t>
      </w:r>
      <w:r w:rsidR="0076521F">
        <w:rPr>
          <w:rFonts w:ascii="Times New Roman" w:eastAsia="ArialMT" w:hAnsi="Times New Roman"/>
          <w:lang w:val="ru-RU" w:bidi="ar-SA"/>
        </w:rPr>
        <w:t xml:space="preserve">игры «Заповедные острова Алтайского края» </w:t>
      </w:r>
      <w:r w:rsidR="000B2277">
        <w:rPr>
          <w:rFonts w:ascii="Times New Roman" w:eastAsia="ArialMT" w:hAnsi="Times New Roman"/>
          <w:lang w:val="ru-RU" w:bidi="ar-SA"/>
        </w:rPr>
        <w:t xml:space="preserve">можно скачать на сайте </w:t>
      </w:r>
      <w:proofErr w:type="spellStart"/>
      <w:r w:rsidR="000B2277">
        <w:rPr>
          <w:rFonts w:ascii="Times New Roman" w:hAnsi="Times New Roman"/>
          <w:color w:val="222222"/>
        </w:rPr>
        <w:t>oopt</w:t>
      </w:r>
      <w:proofErr w:type="spellEnd"/>
      <w:r w:rsidR="000B2277" w:rsidRPr="00484273">
        <w:rPr>
          <w:rFonts w:ascii="Times New Roman" w:hAnsi="Times New Roman"/>
          <w:color w:val="222222"/>
          <w:lang w:val="ru-RU"/>
        </w:rPr>
        <w:t>22</w:t>
      </w:r>
      <w:r w:rsidR="000B2277">
        <w:rPr>
          <w:rFonts w:ascii="Times New Roman" w:hAnsi="Times New Roman"/>
          <w:color w:val="222222"/>
          <w:lang w:val="ru-RU"/>
        </w:rPr>
        <w:t>.</w:t>
      </w:r>
      <w:proofErr w:type="spellStart"/>
      <w:r w:rsidR="000B2277">
        <w:rPr>
          <w:rFonts w:ascii="Times New Roman" w:hAnsi="Times New Roman"/>
          <w:color w:val="222222"/>
        </w:rPr>
        <w:t>ru</w:t>
      </w:r>
      <w:proofErr w:type="spellEnd"/>
      <w:r w:rsidR="000B2277">
        <w:rPr>
          <w:rFonts w:ascii="Times New Roman" w:hAnsi="Times New Roman"/>
          <w:color w:val="222222"/>
          <w:lang w:val="ru-RU"/>
        </w:rPr>
        <w:t xml:space="preserve"> в разделе Отделы</w:t>
      </w:r>
      <w:r w:rsidR="005C5A72">
        <w:rPr>
          <w:rFonts w:ascii="Times New Roman" w:hAnsi="Times New Roman"/>
          <w:color w:val="222222"/>
          <w:lang w:val="ru-RU"/>
        </w:rPr>
        <w:t xml:space="preserve"> </w:t>
      </w:r>
      <w:r w:rsidR="005C5A72">
        <w:rPr>
          <w:rFonts w:ascii="Times New Roman" w:hAnsi="Times New Roman"/>
          <w:color w:val="222222"/>
          <w:lang w:val="ru-RU"/>
        </w:rPr>
        <w:noBreakHyphen/>
        <w:t xml:space="preserve"> Экологическое просвещение </w:t>
      </w:r>
      <w:r w:rsidR="00E631A1">
        <w:rPr>
          <w:rFonts w:ascii="Times New Roman" w:hAnsi="Times New Roman"/>
          <w:color w:val="222222"/>
          <w:lang w:val="ru-RU"/>
        </w:rPr>
        <w:t>–</w:t>
      </w:r>
      <w:r w:rsidR="005C5A72">
        <w:rPr>
          <w:rFonts w:ascii="Times New Roman" w:hAnsi="Times New Roman"/>
          <w:color w:val="222222"/>
          <w:lang w:val="ru-RU"/>
        </w:rPr>
        <w:t xml:space="preserve"> </w:t>
      </w:r>
      <w:r w:rsidR="00E631A1">
        <w:rPr>
          <w:rFonts w:ascii="Times New Roman" w:hAnsi="Times New Roman"/>
          <w:color w:val="222222"/>
          <w:lang w:val="ru-RU"/>
        </w:rPr>
        <w:t>И</w:t>
      </w:r>
      <w:r w:rsidR="005C5A72">
        <w:rPr>
          <w:rFonts w:ascii="Times New Roman" w:hAnsi="Times New Roman"/>
          <w:color w:val="222222"/>
          <w:lang w:val="ru-RU"/>
        </w:rPr>
        <w:t>гротека</w:t>
      </w:r>
      <w:r w:rsidR="00E631A1">
        <w:rPr>
          <w:rFonts w:ascii="Times New Roman" w:hAnsi="Times New Roman"/>
          <w:color w:val="222222"/>
          <w:lang w:val="ru-RU"/>
        </w:rPr>
        <w:t xml:space="preserve"> – Заповедные острова Алтайского края по ссылке </w:t>
      </w:r>
      <w:hyperlink r:id="rId10" w:history="1">
        <w:r w:rsidR="00E631A1" w:rsidRPr="0014397D">
          <w:rPr>
            <w:rStyle w:val="af3"/>
            <w:rFonts w:ascii="Times New Roman" w:hAnsi="Times New Roman"/>
            <w:lang w:val="ru-RU"/>
          </w:rPr>
          <w:t>https://oopt22.ru/?page_id=2919</w:t>
        </w:r>
      </w:hyperlink>
      <w:r w:rsidR="00E57364">
        <w:rPr>
          <w:rFonts w:ascii="Times New Roman" w:hAnsi="Times New Roman"/>
          <w:color w:val="222222"/>
          <w:lang w:val="ru-RU"/>
        </w:rPr>
        <w:t xml:space="preserve"> </w:t>
      </w:r>
    </w:p>
    <w:p w:rsidR="00F8731E" w:rsidRDefault="00E57364" w:rsidP="005C5A7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222222"/>
          <w:lang w:val="ru-RU"/>
        </w:rPr>
      </w:pPr>
      <w:r>
        <w:rPr>
          <w:rFonts w:ascii="Times New Roman" w:hAnsi="Times New Roman"/>
          <w:color w:val="222222"/>
          <w:lang w:val="ru-RU"/>
        </w:rPr>
        <w:t xml:space="preserve">Далее можно самостоятельно распечатать те элементы игры, что вам понадобятся. Игровой плакат </w:t>
      </w:r>
      <w:r w:rsidR="00E631A1">
        <w:rPr>
          <w:rFonts w:ascii="Times New Roman" w:hAnsi="Times New Roman"/>
          <w:color w:val="222222"/>
          <w:lang w:val="ru-RU"/>
        </w:rPr>
        <w:t xml:space="preserve">имеет большие размеры печатного поля, поэтому </w:t>
      </w:r>
      <w:r>
        <w:rPr>
          <w:rFonts w:ascii="Times New Roman" w:hAnsi="Times New Roman"/>
          <w:color w:val="222222"/>
          <w:lang w:val="ru-RU"/>
        </w:rPr>
        <w:t xml:space="preserve">для занятий в классе </w:t>
      </w:r>
      <w:r w:rsidR="00E631A1">
        <w:rPr>
          <w:rFonts w:ascii="Times New Roman" w:hAnsi="Times New Roman"/>
          <w:color w:val="222222"/>
          <w:lang w:val="ru-RU"/>
        </w:rPr>
        <w:t>целесообразнее</w:t>
      </w:r>
      <w:r>
        <w:rPr>
          <w:rFonts w:ascii="Times New Roman" w:hAnsi="Times New Roman"/>
          <w:color w:val="222222"/>
          <w:lang w:val="ru-RU"/>
        </w:rPr>
        <w:t xml:space="preserve"> использовать</w:t>
      </w:r>
      <w:r w:rsidR="00E631A1">
        <w:rPr>
          <w:rFonts w:ascii="Times New Roman" w:hAnsi="Times New Roman"/>
          <w:color w:val="222222"/>
          <w:lang w:val="ru-RU"/>
        </w:rPr>
        <w:t xml:space="preserve"> не печатный вариант, а изображение в электронном виде</w:t>
      </w:r>
      <w:r>
        <w:rPr>
          <w:rFonts w:ascii="Times New Roman" w:hAnsi="Times New Roman"/>
          <w:color w:val="222222"/>
          <w:lang w:val="ru-RU"/>
        </w:rPr>
        <w:t>, выводя его на демонстрационный экран с помощью проектора.</w:t>
      </w:r>
    </w:p>
    <w:p w:rsidR="00E64162" w:rsidRPr="00E64162" w:rsidRDefault="00E64162" w:rsidP="005C5A7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222222"/>
          <w:lang w:val="ru-RU"/>
        </w:rPr>
      </w:pPr>
      <w:r>
        <w:rPr>
          <w:rFonts w:ascii="Times New Roman" w:hAnsi="Times New Roman"/>
          <w:color w:val="222222"/>
          <w:lang w:val="ru-RU"/>
        </w:rPr>
        <w:t xml:space="preserve">При использовании игры </w:t>
      </w:r>
      <w:r>
        <w:rPr>
          <w:rFonts w:ascii="Times New Roman" w:eastAsia="ArialMT" w:hAnsi="Times New Roman"/>
          <w:lang w:val="ru-RU" w:bidi="ar-SA"/>
        </w:rPr>
        <w:t xml:space="preserve">«Заповедные острова Алтайского края» </w:t>
      </w:r>
      <w:r>
        <w:rPr>
          <w:rFonts w:ascii="Times New Roman" w:hAnsi="Times New Roman"/>
          <w:color w:val="222222"/>
          <w:lang w:val="ru-RU"/>
        </w:rPr>
        <w:t xml:space="preserve">для проведения занятия с детьми начальной школы </w:t>
      </w:r>
      <w:r>
        <w:rPr>
          <w:rFonts w:ascii="Times New Roman" w:eastAsia="ArialMT" w:hAnsi="Times New Roman"/>
          <w:lang w:val="ru-RU" w:bidi="ar-SA"/>
        </w:rPr>
        <w:t>р</w:t>
      </w:r>
      <w:r>
        <w:rPr>
          <w:rFonts w:ascii="Times New Roman" w:hAnsi="Times New Roman"/>
          <w:color w:val="222222"/>
          <w:lang w:val="ru-RU"/>
        </w:rPr>
        <w:t xml:space="preserve">екомендуем выбирать </w:t>
      </w:r>
      <w:r w:rsidR="00B113BF">
        <w:rPr>
          <w:rFonts w:ascii="Times New Roman" w:hAnsi="Times New Roman"/>
          <w:color w:val="222222"/>
          <w:lang w:val="ru-RU"/>
        </w:rPr>
        <w:t xml:space="preserve">только </w:t>
      </w:r>
      <w:r>
        <w:rPr>
          <w:rFonts w:ascii="Times New Roman" w:hAnsi="Times New Roman"/>
          <w:color w:val="222222"/>
          <w:lang w:val="ru-RU"/>
        </w:rPr>
        <w:t>игровой плакат или</w:t>
      </w:r>
      <w:r w:rsidRPr="00E64162">
        <w:rPr>
          <w:rFonts w:ascii="Times New Roman" w:hAnsi="Times New Roman"/>
          <w:color w:val="222222"/>
          <w:lang w:val="ru-RU"/>
        </w:rPr>
        <w:t>/</w:t>
      </w:r>
      <w:r>
        <w:rPr>
          <w:rFonts w:ascii="Times New Roman" w:hAnsi="Times New Roman"/>
          <w:color w:val="222222"/>
          <w:lang w:val="ru-RU"/>
        </w:rPr>
        <w:t xml:space="preserve">и упрощённый вариант лото, когда используются карточки </w:t>
      </w:r>
      <w:r w:rsidR="00B113BF">
        <w:rPr>
          <w:rFonts w:ascii="Times New Roman" w:hAnsi="Times New Roman"/>
          <w:color w:val="222222"/>
          <w:lang w:val="ru-RU"/>
        </w:rPr>
        <w:t>лишь</w:t>
      </w:r>
      <w:r>
        <w:rPr>
          <w:rFonts w:ascii="Times New Roman" w:hAnsi="Times New Roman"/>
          <w:color w:val="222222"/>
          <w:lang w:val="ru-RU"/>
        </w:rPr>
        <w:t xml:space="preserve"> определённых тем. Для начальной школы лучше всего </w:t>
      </w:r>
      <w:r w:rsidR="00B113BF">
        <w:rPr>
          <w:rFonts w:ascii="Times New Roman" w:hAnsi="Times New Roman"/>
          <w:color w:val="222222"/>
          <w:lang w:val="ru-RU"/>
        </w:rPr>
        <w:t>зарекомендовали себя</w:t>
      </w:r>
      <w:r>
        <w:rPr>
          <w:rFonts w:ascii="Times New Roman" w:hAnsi="Times New Roman"/>
          <w:color w:val="222222"/>
          <w:lang w:val="ru-RU"/>
        </w:rPr>
        <w:t xml:space="preserve"> карточки по темам Растения Красной </w:t>
      </w:r>
      <w:r>
        <w:rPr>
          <w:rFonts w:ascii="Times New Roman" w:hAnsi="Times New Roman"/>
          <w:color w:val="222222"/>
          <w:lang w:val="ru-RU"/>
        </w:rPr>
        <w:lastRenderedPageBreak/>
        <w:t xml:space="preserve">книги, Животные Красной книги, Охрана </w:t>
      </w:r>
      <w:r w:rsidR="0076521F">
        <w:rPr>
          <w:rFonts w:ascii="Times New Roman" w:hAnsi="Times New Roman"/>
          <w:color w:val="222222"/>
          <w:lang w:val="ru-RU"/>
        </w:rPr>
        <w:t xml:space="preserve">природы, Тигирекский заповедник, а также </w:t>
      </w:r>
      <w:proofErr w:type="spellStart"/>
      <w:r w:rsidR="0076521F">
        <w:rPr>
          <w:rFonts w:ascii="Times New Roman" w:hAnsi="Times New Roman"/>
          <w:color w:val="222222"/>
          <w:lang w:val="ru-RU"/>
        </w:rPr>
        <w:t>пазлы</w:t>
      </w:r>
      <w:proofErr w:type="spellEnd"/>
      <w:r w:rsidR="0076521F">
        <w:rPr>
          <w:rFonts w:ascii="Times New Roman" w:hAnsi="Times New Roman"/>
          <w:color w:val="222222"/>
          <w:lang w:val="ru-RU"/>
        </w:rPr>
        <w:t xml:space="preserve">-головоломка «Кто в заповеднике живёт». Для детей средней и старшей школы, участников кружков естественнонаучной тематики игру </w:t>
      </w:r>
      <w:r w:rsidR="0076521F">
        <w:rPr>
          <w:rFonts w:ascii="Times New Roman" w:eastAsia="ArialMT" w:hAnsi="Times New Roman"/>
          <w:lang w:val="ru-RU" w:bidi="ar-SA"/>
        </w:rPr>
        <w:t>«Заповедные острова Алтайского края» можно использовать как частично, так и в полном объёме.</w:t>
      </w:r>
    </w:p>
    <w:p w:rsidR="005C5A72" w:rsidRDefault="005C5A72" w:rsidP="005C5A7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Учебно-методическая</w:t>
      </w:r>
      <w:r w:rsidRPr="001A1632">
        <w:rPr>
          <w:rFonts w:ascii="Times New Roman" w:hAnsi="Times New Roman"/>
          <w:lang w:val="ru-RU"/>
        </w:rPr>
        <w:t xml:space="preserve"> разработк</w:t>
      </w:r>
      <w:r>
        <w:rPr>
          <w:rFonts w:ascii="Times New Roman" w:hAnsi="Times New Roman"/>
          <w:lang w:val="ru-RU"/>
        </w:rPr>
        <w:t>а</w:t>
      </w:r>
      <w:r w:rsidRPr="001A1632">
        <w:rPr>
          <w:rFonts w:ascii="Times New Roman" w:hAnsi="Times New Roman"/>
          <w:lang w:val="ru-RU"/>
        </w:rPr>
        <w:t xml:space="preserve"> должн</w:t>
      </w:r>
      <w:r>
        <w:rPr>
          <w:rFonts w:ascii="Times New Roman" w:hAnsi="Times New Roman"/>
          <w:lang w:val="ru-RU"/>
        </w:rPr>
        <w:t>а</w:t>
      </w:r>
      <w:r w:rsidRPr="001A1632">
        <w:rPr>
          <w:rFonts w:ascii="Times New Roman" w:hAnsi="Times New Roman"/>
          <w:lang w:val="ru-RU"/>
        </w:rPr>
        <w:t xml:space="preserve"> быть представлен</w:t>
      </w:r>
      <w:r>
        <w:rPr>
          <w:rFonts w:ascii="Times New Roman" w:hAnsi="Times New Roman"/>
          <w:lang w:val="ru-RU"/>
        </w:rPr>
        <w:t>а</w:t>
      </w:r>
      <w:r w:rsidRPr="001A1632">
        <w:rPr>
          <w:rFonts w:ascii="Times New Roman" w:hAnsi="Times New Roman"/>
          <w:lang w:val="ru-RU"/>
        </w:rPr>
        <w:t xml:space="preserve"> в </w:t>
      </w:r>
      <w:r>
        <w:rPr>
          <w:rFonts w:ascii="Times New Roman" w:hAnsi="Times New Roman"/>
          <w:lang w:val="ru-RU"/>
        </w:rPr>
        <w:t xml:space="preserve">электронном виде </w:t>
      </w:r>
      <w:r w:rsidRPr="004128D6">
        <w:rPr>
          <w:rFonts w:ascii="Times New Roman" w:hAnsi="Times New Roman"/>
          <w:lang w:val="ru-RU"/>
        </w:rPr>
        <w:t xml:space="preserve">в формате </w:t>
      </w:r>
      <w:r>
        <w:rPr>
          <w:rFonts w:ascii="Times New Roman" w:hAnsi="Times New Roman"/>
          <w:lang w:val="ru-RU"/>
        </w:rPr>
        <w:t xml:space="preserve">документа </w:t>
      </w:r>
      <w:r w:rsidRPr="004128D6">
        <w:rPr>
          <w:rFonts w:ascii="Times New Roman" w:hAnsi="Times New Roman"/>
        </w:rPr>
        <w:t>Word</w:t>
      </w:r>
      <w:r>
        <w:rPr>
          <w:rFonts w:ascii="Times New Roman" w:hAnsi="Times New Roman"/>
          <w:lang w:val="ru-RU"/>
        </w:rPr>
        <w:t xml:space="preserve"> (шрифт 12, интервал одинарный</w:t>
      </w:r>
      <w:r w:rsidRPr="004128D6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>. На т</w:t>
      </w:r>
      <w:r w:rsidRPr="004128D6">
        <w:rPr>
          <w:rFonts w:ascii="Times New Roman" w:hAnsi="Times New Roman"/>
          <w:lang w:val="ru-RU"/>
        </w:rPr>
        <w:t>итульн</w:t>
      </w:r>
      <w:r>
        <w:rPr>
          <w:rFonts w:ascii="Times New Roman" w:hAnsi="Times New Roman"/>
          <w:lang w:val="ru-RU"/>
        </w:rPr>
        <w:t>ом</w:t>
      </w:r>
      <w:r w:rsidRPr="004128D6">
        <w:rPr>
          <w:rFonts w:ascii="Times New Roman" w:hAnsi="Times New Roman"/>
          <w:lang w:val="ru-RU"/>
        </w:rPr>
        <w:t xml:space="preserve"> лист</w:t>
      </w:r>
      <w:r>
        <w:rPr>
          <w:rFonts w:ascii="Times New Roman" w:hAnsi="Times New Roman"/>
          <w:lang w:val="ru-RU"/>
        </w:rPr>
        <w:t>е</w:t>
      </w:r>
      <w:r w:rsidRPr="004128D6">
        <w:rPr>
          <w:rFonts w:ascii="Times New Roman" w:hAnsi="Times New Roman"/>
          <w:lang w:val="ru-RU"/>
        </w:rPr>
        <w:t xml:space="preserve"> сверху – наименование организации, посередине – название </w:t>
      </w:r>
      <w:r>
        <w:rPr>
          <w:rFonts w:ascii="Times New Roman" w:hAnsi="Times New Roman"/>
          <w:lang w:val="ru-RU"/>
        </w:rPr>
        <w:t>учебно-методической разработки</w:t>
      </w:r>
      <w:r w:rsidRPr="004128D6">
        <w:rPr>
          <w:rFonts w:ascii="Times New Roman" w:hAnsi="Times New Roman"/>
          <w:lang w:val="ru-RU"/>
        </w:rPr>
        <w:t>, номинация</w:t>
      </w:r>
      <w:r>
        <w:rPr>
          <w:rFonts w:ascii="Times New Roman" w:hAnsi="Times New Roman"/>
          <w:lang w:val="ru-RU"/>
        </w:rPr>
        <w:t xml:space="preserve"> конкурса</w:t>
      </w:r>
      <w:r w:rsidRPr="004128D6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название используемой настольной игры,</w:t>
      </w:r>
      <w:r w:rsidRPr="004128D6">
        <w:rPr>
          <w:rFonts w:ascii="Times New Roman" w:hAnsi="Times New Roman"/>
          <w:lang w:val="ru-RU"/>
        </w:rPr>
        <w:t xml:space="preserve"> ФИО автора (авторского коллектива), возраст детей</w:t>
      </w:r>
      <w:r>
        <w:rPr>
          <w:rFonts w:ascii="Times New Roman" w:hAnsi="Times New Roman"/>
          <w:lang w:val="ru-RU"/>
        </w:rPr>
        <w:t xml:space="preserve"> (или указание на начальную</w:t>
      </w:r>
      <w:r w:rsidRPr="00AC76BA">
        <w:rPr>
          <w:rFonts w:ascii="Times New Roman" w:hAnsi="Times New Roman"/>
          <w:lang w:val="ru-RU"/>
        </w:rPr>
        <w:t>/</w:t>
      </w:r>
      <w:r>
        <w:rPr>
          <w:rFonts w:ascii="Times New Roman" w:hAnsi="Times New Roman"/>
          <w:lang w:val="ru-RU"/>
        </w:rPr>
        <w:t>среднюю</w:t>
      </w:r>
      <w:r w:rsidRPr="00AC76BA">
        <w:rPr>
          <w:rFonts w:ascii="Times New Roman" w:hAnsi="Times New Roman"/>
          <w:lang w:val="ru-RU"/>
        </w:rPr>
        <w:t>/</w:t>
      </w:r>
      <w:r>
        <w:rPr>
          <w:rFonts w:ascii="Times New Roman" w:hAnsi="Times New Roman"/>
          <w:lang w:val="ru-RU"/>
        </w:rPr>
        <w:t>старшую школу),</w:t>
      </w:r>
      <w:r w:rsidRPr="004128D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оптимальное </w:t>
      </w:r>
      <w:r w:rsidRPr="004128D6">
        <w:rPr>
          <w:rFonts w:ascii="Times New Roman" w:hAnsi="Times New Roman"/>
          <w:lang w:val="ru-RU"/>
        </w:rPr>
        <w:t>количество</w:t>
      </w:r>
      <w:r>
        <w:rPr>
          <w:rFonts w:ascii="Times New Roman" w:hAnsi="Times New Roman"/>
          <w:lang w:val="ru-RU"/>
        </w:rPr>
        <w:t xml:space="preserve"> детей – участников занятия</w:t>
      </w:r>
      <w:r w:rsidRPr="004128D6">
        <w:rPr>
          <w:rFonts w:ascii="Times New Roman" w:hAnsi="Times New Roman"/>
          <w:lang w:val="ru-RU"/>
        </w:rPr>
        <w:t>, внизу – населенный пункт и год – 202</w:t>
      </w:r>
      <w:r>
        <w:rPr>
          <w:rFonts w:ascii="Times New Roman" w:hAnsi="Times New Roman"/>
          <w:lang w:val="ru-RU"/>
        </w:rPr>
        <w:t>2. Основной текст должен содержать в себе в</w:t>
      </w:r>
      <w:r w:rsidRPr="004128D6">
        <w:rPr>
          <w:rFonts w:ascii="Times New Roman" w:hAnsi="Times New Roman"/>
          <w:lang w:val="ru-RU"/>
        </w:rPr>
        <w:t>ведение</w:t>
      </w:r>
      <w:r>
        <w:rPr>
          <w:rFonts w:ascii="Times New Roman" w:hAnsi="Times New Roman"/>
          <w:lang w:val="ru-RU"/>
        </w:rPr>
        <w:t>, ц</w:t>
      </w:r>
      <w:r w:rsidRPr="00D8185B">
        <w:rPr>
          <w:rFonts w:ascii="Times New Roman" w:hAnsi="Times New Roman"/>
          <w:lang w:val="ru-RU"/>
        </w:rPr>
        <w:t>ель и задачи</w:t>
      </w:r>
      <w:r>
        <w:rPr>
          <w:rFonts w:ascii="Times New Roman" w:hAnsi="Times New Roman"/>
          <w:lang w:val="ru-RU"/>
        </w:rPr>
        <w:t>, этапы проведения и описание хода занятия; перечень необходимых материалов и оборудования, при необходимости приложение и список литературы</w:t>
      </w:r>
      <w:r w:rsidRPr="004128D6">
        <w:rPr>
          <w:rFonts w:ascii="Times New Roman" w:hAnsi="Times New Roman"/>
          <w:lang w:val="ru-RU"/>
        </w:rPr>
        <w:t>.</w:t>
      </w:r>
    </w:p>
    <w:p w:rsidR="003E5165" w:rsidRPr="00322ED9" w:rsidRDefault="00484273" w:rsidP="00F8731E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222222"/>
          <w:lang w:val="ru-RU"/>
        </w:rPr>
      </w:pPr>
      <w:r w:rsidRPr="00322ED9">
        <w:rPr>
          <w:rFonts w:ascii="Times New Roman" w:hAnsi="Times New Roman"/>
          <w:b/>
          <w:color w:val="222222"/>
        </w:rPr>
        <w:t>II</w:t>
      </w:r>
      <w:r w:rsidRPr="00322ED9">
        <w:rPr>
          <w:rFonts w:ascii="Times New Roman" w:hAnsi="Times New Roman"/>
          <w:b/>
          <w:color w:val="222222"/>
          <w:lang w:val="ru-RU"/>
        </w:rPr>
        <w:t xml:space="preserve"> этап Конкурса</w:t>
      </w:r>
    </w:p>
    <w:p w:rsidR="00310FA6" w:rsidRPr="005C5A72" w:rsidRDefault="00484273" w:rsidP="005C5A72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222222"/>
          <w:lang w:val="ru-RU"/>
        </w:rPr>
      </w:pPr>
      <w:r>
        <w:rPr>
          <w:rFonts w:ascii="Times New Roman" w:hAnsi="Times New Roman"/>
          <w:color w:val="222222"/>
          <w:lang w:val="ru-RU"/>
        </w:rPr>
        <w:t xml:space="preserve">В срок с 1 августа по 14 октября 2022 г (2,5 месяца) проводится отбор лучших из числа присланных конкурсных материалов, выявление и награждение победителей. В общем доступе на сайте Тигирекского заповедника и национального парка «Салаир» </w:t>
      </w:r>
      <w:r w:rsidR="009716B4">
        <w:rPr>
          <w:rFonts w:ascii="Times New Roman" w:hAnsi="Times New Roman"/>
          <w:color w:val="222222"/>
          <w:lang w:val="ru-RU"/>
        </w:rPr>
        <w:t xml:space="preserve">в октябре </w:t>
      </w:r>
      <w:r>
        <w:rPr>
          <w:rFonts w:ascii="Times New Roman" w:hAnsi="Times New Roman"/>
          <w:color w:val="222222"/>
          <w:lang w:val="ru-RU"/>
        </w:rPr>
        <w:t>будут размещены лучшие конкурсные работы – учебно-методические разработки занятий с использованием природоохранных настольных игр.</w:t>
      </w:r>
      <w:r w:rsidR="009716B4">
        <w:rPr>
          <w:rFonts w:ascii="Times New Roman" w:hAnsi="Times New Roman"/>
          <w:color w:val="222222"/>
          <w:lang w:val="ru-RU"/>
        </w:rPr>
        <w:t xml:space="preserve"> Это позволит увеличить </w:t>
      </w:r>
      <w:proofErr w:type="spellStart"/>
      <w:r w:rsidR="009716B4">
        <w:rPr>
          <w:rFonts w:ascii="Times New Roman" w:hAnsi="Times New Roman"/>
          <w:color w:val="222222"/>
          <w:lang w:val="ru-RU"/>
        </w:rPr>
        <w:t>вовлеч</w:t>
      </w:r>
      <w:r w:rsidR="00E57364">
        <w:rPr>
          <w:rFonts w:ascii="Times New Roman" w:hAnsi="Times New Roman"/>
          <w:color w:val="222222"/>
          <w:lang w:val="ru-RU"/>
        </w:rPr>
        <w:t>ё</w:t>
      </w:r>
      <w:r w:rsidR="009716B4">
        <w:rPr>
          <w:rFonts w:ascii="Times New Roman" w:hAnsi="Times New Roman"/>
          <w:color w:val="222222"/>
          <w:lang w:val="ru-RU"/>
        </w:rPr>
        <w:t>нность</w:t>
      </w:r>
      <w:proofErr w:type="spellEnd"/>
      <w:r w:rsidR="009716B4">
        <w:rPr>
          <w:rFonts w:ascii="Times New Roman" w:hAnsi="Times New Roman"/>
          <w:color w:val="222222"/>
          <w:lang w:val="ru-RU"/>
        </w:rPr>
        <w:t xml:space="preserve"> педагог</w:t>
      </w:r>
      <w:r w:rsidR="00A92B39">
        <w:rPr>
          <w:rFonts w:ascii="Times New Roman" w:hAnsi="Times New Roman"/>
          <w:color w:val="222222"/>
          <w:lang w:val="ru-RU"/>
        </w:rPr>
        <w:t>о</w:t>
      </w:r>
      <w:r w:rsidR="009716B4">
        <w:rPr>
          <w:rFonts w:ascii="Times New Roman" w:hAnsi="Times New Roman"/>
          <w:color w:val="222222"/>
          <w:lang w:val="ru-RU"/>
        </w:rPr>
        <w:t xml:space="preserve">в и </w:t>
      </w:r>
      <w:r w:rsidR="00A92B39">
        <w:rPr>
          <w:rFonts w:ascii="Times New Roman" w:hAnsi="Times New Roman"/>
          <w:color w:val="222222"/>
          <w:lang w:val="ru-RU"/>
        </w:rPr>
        <w:t>работников культуры края в развитие системы экологического образования и воспитания, будет способствовать распространению лучших практик с использованием настольных игр.</w:t>
      </w:r>
    </w:p>
    <w:p w:rsidR="00556905" w:rsidRDefault="0092383A" w:rsidP="00E5736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</w:t>
      </w:r>
      <w:r w:rsidR="00E46DB2">
        <w:rPr>
          <w:rFonts w:ascii="Times New Roman" w:hAnsi="Times New Roman"/>
          <w:lang w:val="ru-RU"/>
        </w:rPr>
        <w:t>.</w:t>
      </w:r>
      <w:r w:rsidR="00221AA2">
        <w:rPr>
          <w:rFonts w:ascii="Times New Roman" w:hAnsi="Times New Roman"/>
          <w:lang w:val="ru-RU"/>
        </w:rPr>
        <w:t>6</w:t>
      </w:r>
      <w:r w:rsidR="00E46DB2">
        <w:rPr>
          <w:rFonts w:ascii="Times New Roman" w:hAnsi="Times New Roman"/>
          <w:lang w:val="ru-RU"/>
        </w:rPr>
        <w:t xml:space="preserve">. </w:t>
      </w:r>
      <w:r w:rsidR="001A1632" w:rsidRPr="001A1632">
        <w:rPr>
          <w:rFonts w:ascii="Times New Roman" w:hAnsi="Times New Roman"/>
          <w:lang w:val="ru-RU"/>
        </w:rPr>
        <w:t xml:space="preserve">Представляя </w:t>
      </w:r>
      <w:r w:rsidR="00E46DB2">
        <w:rPr>
          <w:rFonts w:ascii="Times New Roman" w:hAnsi="Times New Roman"/>
          <w:lang w:val="ru-RU"/>
        </w:rPr>
        <w:t>материалы</w:t>
      </w:r>
      <w:r w:rsidR="001A1632" w:rsidRPr="001A1632">
        <w:rPr>
          <w:rFonts w:ascii="Times New Roman" w:hAnsi="Times New Roman"/>
          <w:lang w:val="ru-RU"/>
        </w:rPr>
        <w:t xml:space="preserve"> на Конкурс, автор даёт разрешение на использование </w:t>
      </w:r>
      <w:r w:rsidR="00467B0F">
        <w:rPr>
          <w:rFonts w:ascii="Times New Roman" w:hAnsi="Times New Roman"/>
          <w:lang w:val="ru-RU"/>
        </w:rPr>
        <w:t>этого</w:t>
      </w:r>
      <w:r w:rsidR="001A1632" w:rsidRPr="001A1632">
        <w:rPr>
          <w:rFonts w:ascii="Times New Roman" w:hAnsi="Times New Roman"/>
          <w:lang w:val="ru-RU"/>
        </w:rPr>
        <w:t xml:space="preserve"> материала организаторами в любых целях, связанных с проведением самого Конкурса, </w:t>
      </w:r>
      <w:r w:rsidR="007D435A">
        <w:rPr>
          <w:rFonts w:ascii="Times New Roman" w:hAnsi="Times New Roman"/>
          <w:lang w:val="ru-RU"/>
        </w:rPr>
        <w:t>размещения на сайте Организаторов</w:t>
      </w:r>
      <w:r w:rsidR="00467B0F">
        <w:rPr>
          <w:rFonts w:ascii="Times New Roman" w:hAnsi="Times New Roman"/>
          <w:lang w:val="ru-RU"/>
        </w:rPr>
        <w:t>,</w:t>
      </w:r>
      <w:r w:rsidR="00E46DB2">
        <w:rPr>
          <w:rFonts w:ascii="Times New Roman" w:hAnsi="Times New Roman"/>
          <w:lang w:val="ru-RU"/>
        </w:rPr>
        <w:t xml:space="preserve"> </w:t>
      </w:r>
      <w:r w:rsidR="00E57364">
        <w:rPr>
          <w:rFonts w:ascii="Times New Roman" w:hAnsi="Times New Roman"/>
          <w:lang w:val="ru-RU"/>
        </w:rPr>
        <w:t xml:space="preserve">в печатных изданиях, </w:t>
      </w:r>
      <w:r w:rsidR="001A1632" w:rsidRPr="001A1632">
        <w:rPr>
          <w:rFonts w:ascii="Times New Roman" w:hAnsi="Times New Roman"/>
          <w:lang w:val="ru-RU"/>
        </w:rPr>
        <w:t>для</w:t>
      </w:r>
      <w:r w:rsidR="00E46DB2">
        <w:rPr>
          <w:rFonts w:ascii="Times New Roman" w:hAnsi="Times New Roman"/>
          <w:lang w:val="ru-RU"/>
        </w:rPr>
        <w:t xml:space="preserve"> публикации в СМИ.</w:t>
      </w:r>
    </w:p>
    <w:p w:rsidR="001A1632" w:rsidRPr="001A1632" w:rsidRDefault="001A1632" w:rsidP="00F8731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 w:bidi="ar-SA"/>
        </w:rPr>
      </w:pPr>
    </w:p>
    <w:p w:rsidR="00EF5FF4" w:rsidRPr="0092383A" w:rsidRDefault="0092383A" w:rsidP="004671EB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  <w:lang w:val="ru-RU" w:bidi="ar-SA"/>
        </w:rPr>
      </w:pPr>
      <w:r w:rsidRPr="0092383A">
        <w:rPr>
          <w:rFonts w:ascii="Times New Roman" w:hAnsi="Times New Roman"/>
          <w:b/>
          <w:color w:val="000000"/>
          <w:sz w:val="22"/>
          <w:szCs w:val="22"/>
          <w:lang w:val="ru-RU" w:bidi="ar-SA"/>
        </w:rPr>
        <w:t>6</w:t>
      </w:r>
      <w:r w:rsidR="00EF5FF4" w:rsidRPr="0092383A">
        <w:rPr>
          <w:rFonts w:ascii="Times New Roman" w:hAnsi="Times New Roman"/>
          <w:b/>
          <w:color w:val="000000"/>
          <w:sz w:val="22"/>
          <w:szCs w:val="22"/>
          <w:lang w:val="ru-RU" w:bidi="ar-SA"/>
        </w:rPr>
        <w:t>. ПОДВЕДЕНИЕ ИТОГОВ КОНКУРСА</w:t>
      </w:r>
    </w:p>
    <w:p w:rsidR="00097942" w:rsidRPr="0092383A" w:rsidRDefault="0092383A" w:rsidP="00221AA2">
      <w:pPr>
        <w:pStyle w:val="aa"/>
        <w:shd w:val="clear" w:color="auto" w:fill="FFFFFF"/>
        <w:textAlignment w:val="baseline"/>
        <w:rPr>
          <w:rFonts w:ascii="Times New Roman" w:hAnsi="Times New Roman"/>
          <w:color w:val="222222"/>
          <w:lang w:val="ru-RU"/>
        </w:rPr>
      </w:pPr>
      <w:r>
        <w:rPr>
          <w:rFonts w:ascii="Times New Roman" w:hAnsi="Times New Roman"/>
          <w:color w:val="222222"/>
          <w:lang w:val="ru-RU"/>
        </w:rPr>
        <w:t xml:space="preserve">6.1. </w:t>
      </w:r>
      <w:r w:rsidRPr="0092383A">
        <w:rPr>
          <w:rFonts w:ascii="Times New Roman" w:hAnsi="Times New Roman"/>
          <w:color w:val="222222"/>
          <w:lang w:val="ru-RU"/>
        </w:rPr>
        <w:t>Критерии оценки</w:t>
      </w:r>
      <w:r>
        <w:rPr>
          <w:rFonts w:ascii="Times New Roman" w:hAnsi="Times New Roman"/>
          <w:color w:val="222222"/>
          <w:lang w:val="ru-RU"/>
        </w:rPr>
        <w:t>:</w:t>
      </w:r>
    </w:p>
    <w:p w:rsidR="00097942" w:rsidRPr="00EF5FF4" w:rsidRDefault="00953F38" w:rsidP="00097942">
      <w:pPr>
        <w:numPr>
          <w:ilvl w:val="0"/>
          <w:numId w:val="10"/>
        </w:numPr>
        <w:shd w:val="clear" w:color="auto" w:fill="FFFFFF"/>
        <w:ind w:left="0"/>
        <w:textAlignment w:val="baseline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  <w:lang w:val="ru-RU"/>
        </w:rPr>
        <w:t>доступность и содержательность изложения</w:t>
      </w:r>
      <w:r w:rsidR="00097942" w:rsidRPr="00EF5FF4">
        <w:rPr>
          <w:rFonts w:ascii="Times New Roman" w:hAnsi="Times New Roman"/>
          <w:color w:val="222222"/>
        </w:rPr>
        <w:t>;</w:t>
      </w:r>
    </w:p>
    <w:p w:rsidR="00097942" w:rsidRPr="00EF5FF4" w:rsidRDefault="00097942" w:rsidP="00097942">
      <w:pPr>
        <w:numPr>
          <w:ilvl w:val="0"/>
          <w:numId w:val="10"/>
        </w:numPr>
        <w:shd w:val="clear" w:color="auto" w:fill="FFFFFF"/>
        <w:ind w:left="0"/>
        <w:textAlignment w:val="baseline"/>
        <w:rPr>
          <w:rFonts w:ascii="Times New Roman" w:hAnsi="Times New Roman"/>
          <w:color w:val="222222"/>
        </w:rPr>
      </w:pPr>
      <w:proofErr w:type="spellStart"/>
      <w:r w:rsidRPr="00EF5FF4">
        <w:rPr>
          <w:rFonts w:ascii="Times New Roman" w:hAnsi="Times New Roman"/>
          <w:color w:val="222222"/>
        </w:rPr>
        <w:t>новизна</w:t>
      </w:r>
      <w:proofErr w:type="spellEnd"/>
      <w:r w:rsidR="0092383A">
        <w:rPr>
          <w:rFonts w:ascii="Times New Roman" w:hAnsi="Times New Roman"/>
          <w:color w:val="222222"/>
          <w:lang w:val="ru-RU"/>
        </w:rPr>
        <w:t xml:space="preserve"> и </w:t>
      </w:r>
      <w:r w:rsidR="00467B0F">
        <w:rPr>
          <w:rFonts w:ascii="Times New Roman" w:hAnsi="Times New Roman"/>
          <w:color w:val="222222"/>
          <w:lang w:val="ru-RU"/>
        </w:rPr>
        <w:t>оригинальность</w:t>
      </w:r>
      <w:r w:rsidRPr="00EF5FF4">
        <w:rPr>
          <w:rFonts w:ascii="Times New Roman" w:hAnsi="Times New Roman"/>
          <w:color w:val="222222"/>
        </w:rPr>
        <w:t>;</w:t>
      </w:r>
    </w:p>
    <w:p w:rsidR="00322ED9" w:rsidRDefault="0092383A" w:rsidP="00097942">
      <w:pPr>
        <w:numPr>
          <w:ilvl w:val="0"/>
          <w:numId w:val="10"/>
        </w:numPr>
        <w:shd w:val="clear" w:color="auto" w:fill="FFFFFF"/>
        <w:ind w:left="0"/>
        <w:textAlignment w:val="baseline"/>
        <w:rPr>
          <w:rFonts w:ascii="Times New Roman" w:hAnsi="Times New Roman"/>
          <w:color w:val="222222"/>
          <w:lang w:val="ru-RU"/>
        </w:rPr>
      </w:pPr>
      <w:r>
        <w:rPr>
          <w:rFonts w:ascii="Times New Roman" w:hAnsi="Times New Roman"/>
          <w:color w:val="222222"/>
          <w:lang w:val="ru-RU"/>
        </w:rPr>
        <w:t xml:space="preserve">наличие апробации занятия (наличие </w:t>
      </w:r>
      <w:r w:rsidR="00322ED9">
        <w:rPr>
          <w:rFonts w:ascii="Times New Roman" w:hAnsi="Times New Roman"/>
          <w:color w:val="222222"/>
          <w:lang w:val="ru-RU"/>
        </w:rPr>
        <w:t>фото</w:t>
      </w:r>
      <w:r>
        <w:rPr>
          <w:rFonts w:ascii="Times New Roman" w:hAnsi="Times New Roman"/>
          <w:color w:val="222222"/>
          <w:lang w:val="ru-RU"/>
        </w:rPr>
        <w:t>графий);</w:t>
      </w:r>
    </w:p>
    <w:p w:rsidR="00097942" w:rsidRPr="00EF5FF4" w:rsidRDefault="00953F38" w:rsidP="00097942">
      <w:pPr>
        <w:numPr>
          <w:ilvl w:val="0"/>
          <w:numId w:val="10"/>
        </w:numPr>
        <w:shd w:val="clear" w:color="auto" w:fill="FFFFFF"/>
        <w:ind w:left="0"/>
        <w:textAlignment w:val="baseline"/>
        <w:rPr>
          <w:rFonts w:ascii="Times New Roman" w:hAnsi="Times New Roman"/>
          <w:color w:val="222222"/>
          <w:lang w:val="ru-RU"/>
        </w:rPr>
      </w:pPr>
      <w:r>
        <w:rPr>
          <w:rFonts w:ascii="Times New Roman" w:hAnsi="Times New Roman"/>
          <w:color w:val="222222"/>
          <w:lang w:val="ru-RU"/>
        </w:rPr>
        <w:t>оформление</w:t>
      </w:r>
      <w:r w:rsidR="00097942" w:rsidRPr="00EF5FF4">
        <w:rPr>
          <w:rFonts w:ascii="Times New Roman" w:hAnsi="Times New Roman"/>
          <w:color w:val="222222"/>
          <w:lang w:val="ru-RU"/>
        </w:rPr>
        <w:t xml:space="preserve"> представленных материалов</w:t>
      </w:r>
      <w:r w:rsidRPr="00953F38">
        <w:rPr>
          <w:rFonts w:ascii="Times New Roman" w:hAnsi="Times New Roman"/>
          <w:color w:val="222222"/>
          <w:lang w:val="ru-RU"/>
        </w:rPr>
        <w:t xml:space="preserve"> </w:t>
      </w:r>
      <w:r>
        <w:rPr>
          <w:rFonts w:ascii="Times New Roman" w:hAnsi="Times New Roman"/>
          <w:color w:val="222222"/>
          <w:lang w:val="ru-RU"/>
        </w:rPr>
        <w:t>согласно требованиям</w:t>
      </w:r>
      <w:r w:rsidR="0092383A">
        <w:rPr>
          <w:rFonts w:ascii="Times New Roman" w:hAnsi="Times New Roman"/>
          <w:color w:val="222222"/>
          <w:lang w:val="ru-RU"/>
        </w:rPr>
        <w:t>.</w:t>
      </w:r>
    </w:p>
    <w:p w:rsidR="00097942" w:rsidRDefault="00953F38" w:rsidP="00953F38">
      <w:pPr>
        <w:pStyle w:val="af4"/>
        <w:shd w:val="clear" w:color="auto" w:fill="FFFFFF"/>
        <w:spacing w:before="0" w:beforeAutospacing="0" w:after="119" w:afterAutospacing="0"/>
        <w:jc w:val="both"/>
        <w:textAlignment w:val="baseline"/>
        <w:rPr>
          <w:color w:val="222222"/>
        </w:rPr>
      </w:pPr>
      <w:r>
        <w:t>Значение каждого критерия оценивается по шкале от 0 до 3-х баллов</w:t>
      </w:r>
      <w:r w:rsidR="0092383A">
        <w:t>. Максимальное количество набранных баллов - 21 б.</w:t>
      </w:r>
    </w:p>
    <w:p w:rsidR="00097942" w:rsidRPr="0092383A" w:rsidRDefault="0092383A" w:rsidP="0092383A">
      <w:pPr>
        <w:pStyle w:val="rteleft"/>
        <w:shd w:val="clear" w:color="auto" w:fill="FFFFFF"/>
        <w:spacing w:before="0" w:beforeAutospacing="0" w:after="0" w:afterAutospacing="0"/>
        <w:ind w:firstLine="708"/>
        <w:textAlignment w:val="baseline"/>
        <w:rPr>
          <w:b/>
          <w:color w:val="222222"/>
        </w:rPr>
      </w:pPr>
      <w:r>
        <w:rPr>
          <w:rStyle w:val="a7"/>
          <w:b w:val="0"/>
          <w:color w:val="222222"/>
          <w:bdr w:val="none" w:sz="0" w:space="0" w:color="auto" w:frame="1"/>
        </w:rPr>
        <w:t>6.</w:t>
      </w:r>
      <w:r w:rsidR="008B00B1">
        <w:rPr>
          <w:rStyle w:val="a7"/>
          <w:b w:val="0"/>
          <w:color w:val="222222"/>
          <w:bdr w:val="none" w:sz="0" w:space="0" w:color="auto" w:frame="1"/>
        </w:rPr>
        <w:t>2</w:t>
      </w:r>
      <w:r>
        <w:rPr>
          <w:rStyle w:val="a7"/>
          <w:b w:val="0"/>
          <w:color w:val="222222"/>
          <w:bdr w:val="none" w:sz="0" w:space="0" w:color="auto" w:frame="1"/>
        </w:rPr>
        <w:t xml:space="preserve">. </w:t>
      </w:r>
      <w:r w:rsidR="00097942" w:rsidRPr="0092383A">
        <w:rPr>
          <w:rStyle w:val="a7"/>
          <w:b w:val="0"/>
          <w:color w:val="222222"/>
          <w:bdr w:val="none" w:sz="0" w:space="0" w:color="auto" w:frame="1"/>
        </w:rPr>
        <w:t>Подведение итогов кон</w:t>
      </w:r>
      <w:r>
        <w:rPr>
          <w:rStyle w:val="a7"/>
          <w:b w:val="0"/>
          <w:color w:val="222222"/>
          <w:bdr w:val="none" w:sz="0" w:space="0" w:color="auto" w:frame="1"/>
        </w:rPr>
        <w:t>курса и награждение победителей.</w:t>
      </w:r>
    </w:p>
    <w:p w:rsidR="00097942" w:rsidRPr="00EF5FF4" w:rsidRDefault="00097942" w:rsidP="00FB3357">
      <w:pPr>
        <w:pStyle w:val="rteleft"/>
        <w:shd w:val="clear" w:color="auto" w:fill="FFFFFF"/>
        <w:spacing w:before="0" w:beforeAutospacing="0" w:after="119" w:afterAutospacing="0"/>
        <w:ind w:left="38" w:firstLine="670"/>
        <w:jc w:val="both"/>
        <w:textAlignment w:val="baseline"/>
        <w:rPr>
          <w:color w:val="222222"/>
        </w:rPr>
      </w:pPr>
      <w:r w:rsidRPr="00EF5FF4">
        <w:rPr>
          <w:color w:val="222222"/>
        </w:rPr>
        <w:t xml:space="preserve">Победители в каждой номинации конкурса награждаются дипломами и </w:t>
      </w:r>
      <w:r w:rsidR="00221AA2">
        <w:rPr>
          <w:color w:val="222222"/>
        </w:rPr>
        <w:t>памятными</w:t>
      </w:r>
      <w:r w:rsidRPr="00EF5FF4">
        <w:rPr>
          <w:color w:val="222222"/>
        </w:rPr>
        <w:t xml:space="preserve"> призами.</w:t>
      </w:r>
      <w:r w:rsidR="00B14826">
        <w:rPr>
          <w:color w:val="222222"/>
        </w:rPr>
        <w:t xml:space="preserve"> Организаторы оставляют за собой право выделять специальные номинации.</w:t>
      </w:r>
    </w:p>
    <w:p w:rsidR="00097942" w:rsidRPr="00EF5FF4" w:rsidRDefault="00097942" w:rsidP="009D76DD">
      <w:pPr>
        <w:pStyle w:val="rteleft"/>
        <w:shd w:val="clear" w:color="auto" w:fill="FFFFFF"/>
        <w:spacing w:before="0" w:beforeAutospacing="0" w:after="119" w:afterAutospacing="0"/>
        <w:ind w:left="38" w:firstLine="670"/>
        <w:textAlignment w:val="baseline"/>
        <w:rPr>
          <w:color w:val="222222"/>
        </w:rPr>
      </w:pPr>
      <w:r w:rsidRPr="00EF5FF4">
        <w:rPr>
          <w:color w:val="222222"/>
        </w:rPr>
        <w:t xml:space="preserve">Награждение победителей конкурса состоится </w:t>
      </w:r>
      <w:r w:rsidR="00B14826">
        <w:rPr>
          <w:color w:val="222222"/>
        </w:rPr>
        <w:t>в октябре 2022</w:t>
      </w:r>
      <w:r w:rsidRPr="00EF5FF4">
        <w:rPr>
          <w:color w:val="222222"/>
        </w:rPr>
        <w:t xml:space="preserve"> года</w:t>
      </w:r>
      <w:r w:rsidR="008B00B1">
        <w:rPr>
          <w:color w:val="222222"/>
        </w:rPr>
        <w:t xml:space="preserve"> и будет приурочено ко </w:t>
      </w:r>
      <w:r w:rsidR="007B4CB9">
        <w:rPr>
          <w:color w:val="222222"/>
        </w:rPr>
        <w:t>Д</w:t>
      </w:r>
      <w:r w:rsidR="008B00B1">
        <w:rPr>
          <w:color w:val="222222"/>
        </w:rPr>
        <w:t>ню экологического образования.</w:t>
      </w:r>
      <w:r w:rsidRPr="00EF5FF4">
        <w:rPr>
          <w:color w:val="222222"/>
        </w:rPr>
        <w:t xml:space="preserve"> </w:t>
      </w:r>
    </w:p>
    <w:p w:rsidR="00E7362A" w:rsidRDefault="009D76DD" w:rsidP="009D76DD">
      <w:pPr>
        <w:pStyle w:val="aa"/>
        <w:numPr>
          <w:ilvl w:val="0"/>
          <w:numId w:val="12"/>
        </w:numPr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9D76DD">
        <w:rPr>
          <w:rFonts w:ascii="Times New Roman" w:hAnsi="Times New Roman"/>
          <w:b/>
          <w:sz w:val="22"/>
          <w:szCs w:val="22"/>
          <w:lang w:val="ru-RU"/>
        </w:rPr>
        <w:t>КОНТАКТЫ</w:t>
      </w:r>
    </w:p>
    <w:p w:rsidR="009D76DD" w:rsidRDefault="009D76DD" w:rsidP="00FB3357">
      <w:pPr>
        <w:pStyle w:val="aa"/>
        <w:ind w:left="360" w:firstLine="348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По </w:t>
      </w:r>
      <w:proofErr w:type="spellStart"/>
      <w:r>
        <w:rPr>
          <w:rFonts w:ascii="Times New Roman" w:hAnsi="Times New Roman"/>
          <w:lang w:val="ru-RU"/>
        </w:rPr>
        <w:t>оргвопросам</w:t>
      </w:r>
      <w:proofErr w:type="spellEnd"/>
      <w:r>
        <w:rPr>
          <w:rFonts w:ascii="Times New Roman" w:hAnsi="Times New Roman"/>
          <w:lang w:val="ru-RU"/>
        </w:rPr>
        <w:t>, связанным с Конкурсом, обращаться по телефону:</w:t>
      </w:r>
      <w:proofErr w:type="gramEnd"/>
    </w:p>
    <w:p w:rsidR="009D76DD" w:rsidRDefault="00FB3357" w:rsidP="009D76DD">
      <w:pPr>
        <w:pStyle w:val="aa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раб</w:t>
      </w:r>
      <w:proofErr w:type="gramStart"/>
      <w:r>
        <w:rPr>
          <w:rFonts w:ascii="Times New Roman" w:hAnsi="Times New Roman"/>
          <w:lang w:val="ru-RU"/>
        </w:rPr>
        <w:t>.</w:t>
      </w:r>
      <w:proofErr w:type="gramEnd"/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т</w:t>
      </w:r>
      <w:proofErr w:type="gramEnd"/>
      <w:r>
        <w:rPr>
          <w:rFonts w:ascii="Times New Roman" w:hAnsi="Times New Roman"/>
          <w:lang w:val="ru-RU"/>
        </w:rPr>
        <w:t xml:space="preserve">ел. </w:t>
      </w:r>
      <w:r w:rsidR="009D76DD">
        <w:rPr>
          <w:rFonts w:ascii="Times New Roman" w:hAnsi="Times New Roman"/>
          <w:lang w:val="ru-RU"/>
        </w:rPr>
        <w:t>8(3852) 63-33-98 (отдел экологического просвещения Тигирекского заповедника)</w:t>
      </w:r>
      <w:r w:rsidR="00467B0F">
        <w:rPr>
          <w:rFonts w:ascii="Times New Roman" w:hAnsi="Times New Roman"/>
          <w:lang w:val="ru-RU"/>
        </w:rPr>
        <w:t>.</w:t>
      </w:r>
    </w:p>
    <w:p w:rsidR="009D76DD" w:rsidRDefault="00FB3357" w:rsidP="00FB3357">
      <w:pPr>
        <w:pStyle w:val="aa"/>
        <w:ind w:left="360" w:firstLine="34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Получить консультацию по настольной заповедной игре, задать вопросы о Конкурсе:</w:t>
      </w:r>
    </w:p>
    <w:p w:rsidR="009D76DD" w:rsidRPr="002449BB" w:rsidRDefault="00FB3357" w:rsidP="009D76DD">
      <w:pPr>
        <w:pStyle w:val="aa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моб. тел. </w:t>
      </w:r>
      <w:r w:rsidR="009D76DD">
        <w:rPr>
          <w:rFonts w:ascii="Times New Roman" w:hAnsi="Times New Roman"/>
          <w:lang w:val="ru-RU"/>
        </w:rPr>
        <w:t>8-903-073-04-86</w:t>
      </w:r>
      <w:r>
        <w:rPr>
          <w:rFonts w:ascii="Times New Roman" w:hAnsi="Times New Roman"/>
          <w:lang w:val="ru-RU"/>
        </w:rPr>
        <w:t xml:space="preserve">, </w:t>
      </w:r>
      <w:hyperlink r:id="rId11" w:history="1">
        <w:r w:rsidR="00FB64C1">
          <w:rPr>
            <w:rStyle w:val="af3"/>
            <w:rFonts w:ascii="Times New Roman" w:eastAsia="ArialMT" w:hAnsi="Times New Roman"/>
            <w:lang w:bidi="ar-SA"/>
          </w:rPr>
          <w:t>olesa</w:t>
        </w:r>
        <w:r w:rsidR="00FB64C1" w:rsidRPr="00BA6F34">
          <w:rPr>
            <w:rStyle w:val="af3"/>
            <w:rFonts w:ascii="Times New Roman" w:eastAsia="ArialMT" w:hAnsi="Times New Roman"/>
            <w:lang w:bidi="ar-SA"/>
          </w:rPr>
          <w:t>uz</w:t>
        </w:r>
        <w:r w:rsidR="00FB64C1">
          <w:rPr>
            <w:rStyle w:val="af3"/>
            <w:rFonts w:ascii="Times New Roman" w:eastAsia="ArialMT" w:hAnsi="Times New Roman"/>
            <w:lang w:bidi="ar-SA"/>
          </w:rPr>
          <w:t>k</w:t>
        </w:r>
        <w:r w:rsidR="00FB64C1" w:rsidRPr="00BA6F34">
          <w:rPr>
            <w:rStyle w:val="af3"/>
            <w:rFonts w:ascii="Times New Roman" w:eastAsia="ArialMT" w:hAnsi="Times New Roman"/>
            <w:lang w:bidi="ar-SA"/>
          </w:rPr>
          <w:t>ova</w:t>
        </w:r>
        <w:r w:rsidR="00FB64C1" w:rsidRPr="00BA6F34">
          <w:rPr>
            <w:rStyle w:val="af3"/>
            <w:rFonts w:ascii="Times New Roman" w:eastAsia="ArialMT" w:hAnsi="Times New Roman"/>
            <w:lang w:val="ru-RU" w:bidi="ar-SA"/>
          </w:rPr>
          <w:t>@</w:t>
        </w:r>
        <w:r w:rsidR="00FB64C1" w:rsidRPr="00BA6F34">
          <w:rPr>
            <w:rStyle w:val="af3"/>
            <w:rFonts w:ascii="Times New Roman" w:eastAsia="ArialMT" w:hAnsi="Times New Roman"/>
            <w:lang w:bidi="ar-SA"/>
          </w:rPr>
          <w:t>gmail</w:t>
        </w:r>
        <w:r w:rsidR="00FB64C1" w:rsidRPr="00BA6F34">
          <w:rPr>
            <w:rStyle w:val="af3"/>
            <w:rFonts w:ascii="Times New Roman" w:eastAsia="ArialMT" w:hAnsi="Times New Roman"/>
            <w:lang w:val="ru-RU" w:bidi="ar-SA"/>
          </w:rPr>
          <w:t>.</w:t>
        </w:r>
      </w:hyperlink>
      <w:r w:rsidR="00FB64C1">
        <w:rPr>
          <w:rStyle w:val="af3"/>
          <w:rFonts w:ascii="Times New Roman" w:eastAsia="ArialMT" w:hAnsi="Times New Roman"/>
          <w:lang w:bidi="ar-SA"/>
        </w:rPr>
        <w:t>com</w:t>
      </w:r>
      <w:r w:rsidR="009D76DD">
        <w:rPr>
          <w:rFonts w:ascii="Times New Roman" w:hAnsi="Times New Roman"/>
          <w:lang w:val="ru-RU"/>
        </w:rPr>
        <w:t xml:space="preserve"> (</w:t>
      </w:r>
      <w:proofErr w:type="spellStart"/>
      <w:r w:rsidR="009D76DD">
        <w:rPr>
          <w:rFonts w:ascii="Times New Roman" w:hAnsi="Times New Roman"/>
          <w:lang w:val="ru-RU"/>
        </w:rPr>
        <w:t>Южкова</w:t>
      </w:r>
      <w:proofErr w:type="spellEnd"/>
      <w:r w:rsidR="009D76DD">
        <w:rPr>
          <w:rFonts w:ascii="Times New Roman" w:hAnsi="Times New Roman"/>
          <w:lang w:val="ru-RU"/>
        </w:rPr>
        <w:t xml:space="preserve"> Олеся Витальевна, методист по экопросвещению</w:t>
      </w:r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игропрактик</w:t>
      </w:r>
      <w:proofErr w:type="spellEnd"/>
      <w:r>
        <w:rPr>
          <w:rFonts w:ascii="Times New Roman" w:hAnsi="Times New Roman"/>
          <w:lang w:val="ru-RU"/>
        </w:rPr>
        <w:t xml:space="preserve">, руководитель проекта </w:t>
      </w:r>
      <w:r>
        <w:rPr>
          <w:rFonts w:ascii="Times New Roman" w:hAnsi="Times New Roman"/>
          <w:color w:val="000000"/>
          <w:sz w:val="23"/>
          <w:szCs w:val="23"/>
          <w:lang w:val="ru-RU" w:bidi="ar-SA"/>
        </w:rPr>
        <w:t>«Настольные игры об ООПТ Алтайского края в экологическом образовании и просвещении на территории региона»</w:t>
      </w:r>
      <w:r w:rsidR="009D76DD">
        <w:rPr>
          <w:rFonts w:ascii="Times New Roman" w:hAnsi="Times New Roman"/>
          <w:lang w:val="ru-RU"/>
        </w:rPr>
        <w:t>)</w:t>
      </w:r>
      <w:r w:rsidR="00467B0F">
        <w:rPr>
          <w:rFonts w:ascii="Times New Roman" w:hAnsi="Times New Roman"/>
          <w:lang w:val="ru-RU"/>
        </w:rPr>
        <w:t>.</w:t>
      </w:r>
    </w:p>
    <w:p w:rsidR="007B4CB9" w:rsidRDefault="007B4583" w:rsidP="007B4CB9">
      <w:pPr>
        <w:jc w:val="right"/>
        <w:rPr>
          <w:rFonts w:ascii="Times New Roman" w:hAnsi="Times New Roman"/>
          <w:lang w:val="ru-RU"/>
        </w:rPr>
      </w:pPr>
      <w:r w:rsidRPr="002449BB">
        <w:rPr>
          <w:rFonts w:ascii="Times New Roman" w:hAnsi="Times New Roman"/>
          <w:lang w:val="ru-RU"/>
        </w:rPr>
        <w:br w:type="page"/>
      </w:r>
    </w:p>
    <w:p w:rsidR="007B4CB9" w:rsidRDefault="007B4CB9" w:rsidP="007B4CB9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 1.</w:t>
      </w:r>
    </w:p>
    <w:p w:rsidR="007B4CB9" w:rsidRDefault="007B4CB9" w:rsidP="007B4CB9">
      <w:pPr>
        <w:jc w:val="right"/>
        <w:rPr>
          <w:rFonts w:ascii="Times New Roman" w:hAnsi="Times New Roman"/>
          <w:lang w:val="ru-RU"/>
        </w:rPr>
      </w:pPr>
    </w:p>
    <w:p w:rsidR="007B4CB9" w:rsidRDefault="007B4CB9" w:rsidP="007B4CB9">
      <w:pPr>
        <w:jc w:val="right"/>
        <w:rPr>
          <w:rFonts w:ascii="Times New Roman" w:hAnsi="Times New Roman"/>
          <w:lang w:val="ru-RU"/>
        </w:rPr>
      </w:pPr>
    </w:p>
    <w:p w:rsidR="007B4CB9" w:rsidRPr="007B4CB9" w:rsidRDefault="007B4CB9" w:rsidP="007B4CB9">
      <w:pPr>
        <w:jc w:val="center"/>
        <w:rPr>
          <w:rFonts w:ascii="Times New Roman" w:hAnsi="Times New Roman"/>
          <w:lang w:val="ru-RU"/>
        </w:rPr>
      </w:pPr>
      <w:r w:rsidRPr="007B4CB9">
        <w:rPr>
          <w:rFonts w:ascii="Times New Roman" w:hAnsi="Times New Roman"/>
          <w:lang w:val="ru-RU"/>
        </w:rPr>
        <w:t xml:space="preserve">Заявка на участие в краевом конкурсе </w:t>
      </w:r>
      <w:r w:rsidRPr="007B4CB9">
        <w:rPr>
          <w:rFonts w:ascii="Times New Roman" w:eastAsia="Times New Roman" w:hAnsi="Times New Roman"/>
          <w:lang w:val="ru-RU"/>
        </w:rPr>
        <w:t>учебно-методических разработок «Познаём, играя!»</w:t>
      </w:r>
    </w:p>
    <w:p w:rsidR="007B4CB9" w:rsidRDefault="007B4CB9" w:rsidP="007B4CB9">
      <w:pPr>
        <w:jc w:val="center"/>
        <w:rPr>
          <w:rFonts w:ascii="Times New Roman" w:hAnsi="Times New Roman"/>
          <w:lang w:val="ru-RU"/>
        </w:rPr>
      </w:pPr>
    </w:p>
    <w:p w:rsidR="007B4CB9" w:rsidRDefault="007B4CB9" w:rsidP="007B4CB9">
      <w:pPr>
        <w:jc w:val="center"/>
        <w:rPr>
          <w:rFonts w:ascii="Times New Roman" w:hAnsi="Times New Roman"/>
          <w:lang w:val="ru-RU"/>
        </w:rPr>
      </w:pPr>
    </w:p>
    <w:p w:rsidR="007B4CB9" w:rsidRPr="007B4CB9" w:rsidRDefault="007B4CB9" w:rsidP="007B4CB9">
      <w:pPr>
        <w:rPr>
          <w:rFonts w:ascii="Times New Roman" w:hAnsi="Times New Roman"/>
          <w:lang w:val="ru-RU"/>
        </w:rPr>
      </w:pPr>
      <w:r w:rsidRPr="007B4CB9">
        <w:rPr>
          <w:rFonts w:ascii="Times New Roman" w:hAnsi="Times New Roman"/>
          <w:lang w:val="ru-RU"/>
        </w:rPr>
        <w:t>Название учебно-методической разработки _________________________________________</w:t>
      </w:r>
    </w:p>
    <w:p w:rsidR="007B4CB9" w:rsidRPr="007B4CB9" w:rsidRDefault="007B4CB9" w:rsidP="007B4CB9">
      <w:pPr>
        <w:rPr>
          <w:rFonts w:ascii="Times New Roman" w:hAnsi="Times New Roman"/>
          <w:lang w:val="ru-RU"/>
        </w:rPr>
      </w:pPr>
      <w:r w:rsidRPr="007B4CB9">
        <w:rPr>
          <w:rFonts w:ascii="Times New Roman" w:hAnsi="Times New Roman"/>
          <w:lang w:val="ru-RU"/>
        </w:rPr>
        <w:t>Номинация _____________________________(</w:t>
      </w:r>
      <w:r w:rsidRPr="007B4CB9">
        <w:rPr>
          <w:rFonts w:ascii="Times New Roman" w:hAnsi="Times New Roman"/>
          <w:i/>
          <w:lang w:val="ru-RU"/>
        </w:rPr>
        <w:t>внеклассное мероприятие/</w:t>
      </w:r>
      <w:proofErr w:type="spellStart"/>
      <w:r w:rsidRPr="007B4CB9">
        <w:rPr>
          <w:rFonts w:ascii="Times New Roman" w:hAnsi="Times New Roman"/>
          <w:i/>
          <w:lang w:val="ru-RU"/>
        </w:rPr>
        <w:t>экопроект</w:t>
      </w:r>
      <w:proofErr w:type="spellEnd"/>
      <w:r w:rsidRPr="007B4CB9">
        <w:rPr>
          <w:rFonts w:ascii="Times New Roman" w:hAnsi="Times New Roman"/>
          <w:i/>
          <w:lang w:val="ru-RU"/>
        </w:rPr>
        <w:t>/урок</w:t>
      </w:r>
      <w:r w:rsidRPr="007B4CB9">
        <w:rPr>
          <w:rFonts w:ascii="Times New Roman" w:hAnsi="Times New Roman"/>
          <w:lang w:val="ru-RU"/>
        </w:rPr>
        <w:t>)</w:t>
      </w:r>
    </w:p>
    <w:p w:rsidR="007B4CB9" w:rsidRDefault="007B4CB9" w:rsidP="007B4CB9">
      <w:pPr>
        <w:rPr>
          <w:rFonts w:ascii="Times New Roman" w:hAnsi="Times New Roman"/>
          <w:i/>
          <w:lang w:val="ru-RU"/>
        </w:rPr>
      </w:pPr>
      <w:r w:rsidRPr="007B4CB9">
        <w:rPr>
          <w:rFonts w:ascii="Times New Roman" w:hAnsi="Times New Roman"/>
          <w:lang w:val="ru-RU"/>
        </w:rPr>
        <w:t xml:space="preserve">Используемая настольная игра (цифрой) ____ </w:t>
      </w:r>
      <w:r w:rsidRPr="007B4CB9">
        <w:rPr>
          <w:rFonts w:ascii="Times New Roman" w:hAnsi="Times New Roman"/>
          <w:i/>
          <w:lang w:val="ru-RU"/>
        </w:rPr>
        <w:t xml:space="preserve">(1-Заповедные острова Алтайского края, 2 – </w:t>
      </w:r>
      <w:proofErr w:type="spellStart"/>
      <w:r w:rsidRPr="007B4CB9">
        <w:rPr>
          <w:rFonts w:ascii="Times New Roman" w:hAnsi="Times New Roman"/>
          <w:i/>
          <w:lang w:val="ru-RU"/>
        </w:rPr>
        <w:t>пазл</w:t>
      </w:r>
      <w:proofErr w:type="spellEnd"/>
      <w:r w:rsidRPr="007B4CB9">
        <w:rPr>
          <w:rFonts w:ascii="Times New Roman" w:hAnsi="Times New Roman"/>
          <w:i/>
          <w:lang w:val="ru-RU"/>
        </w:rPr>
        <w:t>-головоломка «Кто в заповеднике живёт», 3 – игра-вертушка «Заповедными тропами»)</w:t>
      </w:r>
    </w:p>
    <w:p w:rsidR="007B4CB9" w:rsidRPr="007B4CB9" w:rsidRDefault="007B4CB9" w:rsidP="007B4CB9">
      <w:pPr>
        <w:rPr>
          <w:rFonts w:ascii="Times New Roman" w:hAnsi="Times New Roman"/>
          <w:lang w:val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7B4CB9" w:rsidRPr="00120E6E" w:rsidTr="00425787">
        <w:tc>
          <w:tcPr>
            <w:tcW w:w="5353" w:type="dxa"/>
          </w:tcPr>
          <w:p w:rsidR="007B4CB9" w:rsidRPr="00120E6E" w:rsidRDefault="007B4CB9" w:rsidP="00425787">
            <w:pPr>
              <w:rPr>
                <w:rFonts w:ascii="Times New Roman" w:hAnsi="Times New Roman" w:cs="Times New Roman"/>
              </w:rPr>
            </w:pPr>
            <w:r w:rsidRPr="00120E6E">
              <w:rPr>
                <w:rFonts w:ascii="Times New Roman" w:hAnsi="Times New Roman" w:cs="Times New Roman"/>
              </w:rPr>
              <w:t>Фамилия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8" w:type="dxa"/>
          </w:tcPr>
          <w:p w:rsidR="007B4CB9" w:rsidRPr="00120E6E" w:rsidRDefault="007B4CB9" w:rsidP="00425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Имя </w:t>
            </w:r>
          </w:p>
        </w:tc>
      </w:tr>
      <w:tr w:rsidR="007B4CB9" w:rsidRPr="00120E6E" w:rsidTr="00425787">
        <w:tc>
          <w:tcPr>
            <w:tcW w:w="5353" w:type="dxa"/>
          </w:tcPr>
          <w:p w:rsidR="007B4CB9" w:rsidRPr="00120E6E" w:rsidRDefault="007B4CB9" w:rsidP="00425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Отчество </w:t>
            </w:r>
          </w:p>
        </w:tc>
        <w:tc>
          <w:tcPr>
            <w:tcW w:w="4218" w:type="dxa"/>
          </w:tcPr>
          <w:p w:rsidR="007B4CB9" w:rsidRPr="00120E6E" w:rsidRDefault="007B4CB9" w:rsidP="00425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</w:tr>
      <w:tr w:rsidR="007B4CB9" w:rsidRPr="00120E6E" w:rsidTr="00425787">
        <w:tc>
          <w:tcPr>
            <w:tcW w:w="9571" w:type="dxa"/>
            <w:gridSpan w:val="2"/>
          </w:tcPr>
          <w:p w:rsidR="007B4CB9" w:rsidRPr="00120E6E" w:rsidRDefault="007B4CB9" w:rsidP="00425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7B4CB9" w:rsidRPr="00120E6E" w:rsidTr="00425787">
        <w:tc>
          <w:tcPr>
            <w:tcW w:w="9571" w:type="dxa"/>
            <w:gridSpan w:val="2"/>
          </w:tcPr>
          <w:p w:rsidR="007B4CB9" w:rsidRPr="00BC0B2E" w:rsidRDefault="007B4CB9" w:rsidP="00425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город</w:t>
            </w:r>
          </w:p>
        </w:tc>
      </w:tr>
      <w:tr w:rsidR="007B4CB9" w:rsidRPr="00120E6E" w:rsidTr="00425787">
        <w:tc>
          <w:tcPr>
            <w:tcW w:w="9571" w:type="dxa"/>
            <w:gridSpan w:val="2"/>
          </w:tcPr>
          <w:p w:rsidR="007B4CB9" w:rsidRPr="00120E6E" w:rsidRDefault="007B4CB9" w:rsidP="00425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</w:tr>
      <w:tr w:rsidR="007B4CB9" w:rsidRPr="00120E6E" w:rsidTr="00425787">
        <w:tc>
          <w:tcPr>
            <w:tcW w:w="9571" w:type="dxa"/>
            <w:gridSpan w:val="2"/>
          </w:tcPr>
          <w:p w:rsidR="007B4CB9" w:rsidRPr="00120E6E" w:rsidRDefault="007B4CB9" w:rsidP="00425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учреждения</w:t>
            </w:r>
          </w:p>
        </w:tc>
      </w:tr>
      <w:tr w:rsidR="007B4CB9" w:rsidRPr="00120E6E" w:rsidTr="00425787">
        <w:tc>
          <w:tcPr>
            <w:tcW w:w="5353" w:type="dxa"/>
          </w:tcPr>
          <w:p w:rsidR="007B4CB9" w:rsidRPr="00120E6E" w:rsidRDefault="007B4CB9" w:rsidP="00425787">
            <w:pPr>
              <w:rPr>
                <w:rFonts w:ascii="Times New Roman" w:hAnsi="Times New Roman" w:cs="Times New Roman"/>
              </w:rPr>
            </w:pPr>
            <w:r w:rsidRPr="00120E6E">
              <w:rPr>
                <w:rFonts w:ascii="Times New Roman" w:hAnsi="Times New Roman" w:cs="Times New Roman"/>
              </w:rPr>
              <w:t>Телефон (с кодом)</w:t>
            </w:r>
            <w:r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4218" w:type="dxa"/>
          </w:tcPr>
          <w:p w:rsidR="007B4CB9" w:rsidRPr="00120E6E" w:rsidRDefault="007B4CB9" w:rsidP="00425787">
            <w:pPr>
              <w:rPr>
                <w:rFonts w:ascii="Times New Roman" w:hAnsi="Times New Roman" w:cs="Times New Roman"/>
              </w:rPr>
            </w:pPr>
            <w:r w:rsidRPr="00120E6E">
              <w:rPr>
                <w:rFonts w:ascii="Times New Roman" w:hAnsi="Times New Roman" w:cs="Times New Roman"/>
              </w:rPr>
              <w:t xml:space="preserve">Телефон </w:t>
            </w:r>
            <w:r>
              <w:rPr>
                <w:rFonts w:ascii="Times New Roman" w:hAnsi="Times New Roman" w:cs="Times New Roman"/>
              </w:rPr>
              <w:t>автора</w:t>
            </w:r>
          </w:p>
        </w:tc>
      </w:tr>
      <w:tr w:rsidR="007B4CB9" w:rsidRPr="00120E6E" w:rsidTr="00425787">
        <w:tc>
          <w:tcPr>
            <w:tcW w:w="5353" w:type="dxa"/>
          </w:tcPr>
          <w:p w:rsidR="007B4CB9" w:rsidRDefault="007B4CB9" w:rsidP="00425787">
            <w:pPr>
              <w:rPr>
                <w:rFonts w:ascii="Times New Roman" w:hAnsi="Times New Roman" w:cs="Times New Roman"/>
              </w:rPr>
            </w:pPr>
            <w:r w:rsidRPr="00120E6E">
              <w:rPr>
                <w:rFonts w:ascii="Times New Roman" w:hAnsi="Times New Roman" w:cs="Times New Roman"/>
              </w:rPr>
              <w:t>Адрес электронной почты</w:t>
            </w:r>
            <w:r>
              <w:rPr>
                <w:rFonts w:ascii="Times New Roman" w:hAnsi="Times New Roman" w:cs="Times New Roman"/>
              </w:rPr>
              <w:t xml:space="preserve"> учреждения</w:t>
            </w:r>
          </w:p>
          <w:p w:rsidR="007B4CB9" w:rsidRPr="00120E6E" w:rsidRDefault="007B4CB9" w:rsidP="00425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7B4CB9" w:rsidRPr="00120E6E" w:rsidRDefault="007B4CB9" w:rsidP="00425787">
            <w:pPr>
              <w:rPr>
                <w:rFonts w:ascii="Times New Roman" w:hAnsi="Times New Roman" w:cs="Times New Roman"/>
              </w:rPr>
            </w:pPr>
            <w:r w:rsidRPr="00120E6E">
              <w:rPr>
                <w:rFonts w:ascii="Times New Roman" w:hAnsi="Times New Roman" w:cs="Times New Roman"/>
              </w:rPr>
              <w:t>Адрес электронной почты</w:t>
            </w:r>
            <w:r>
              <w:rPr>
                <w:rFonts w:ascii="Times New Roman" w:hAnsi="Times New Roman" w:cs="Times New Roman"/>
              </w:rPr>
              <w:t xml:space="preserve"> автора</w:t>
            </w:r>
          </w:p>
        </w:tc>
      </w:tr>
    </w:tbl>
    <w:p w:rsidR="007B4CB9" w:rsidRDefault="007B4CB9" w:rsidP="007B4CB9">
      <w:pPr>
        <w:jc w:val="center"/>
        <w:rPr>
          <w:rFonts w:ascii="Times New Roman" w:hAnsi="Times New Roman"/>
        </w:rPr>
      </w:pPr>
    </w:p>
    <w:p w:rsidR="007B4CB9" w:rsidRPr="007B4CB9" w:rsidRDefault="007B4CB9" w:rsidP="007B4CB9">
      <w:pPr>
        <w:shd w:val="clear" w:color="auto" w:fill="FFFFFF"/>
        <w:jc w:val="both"/>
        <w:rPr>
          <w:rFonts w:ascii="Times New Roman" w:eastAsia="Times New Roman" w:hAnsi="Times New Roman"/>
          <w:color w:val="2C2D2E"/>
          <w:lang w:val="ru-RU"/>
        </w:rPr>
      </w:pPr>
      <w:r w:rsidRPr="007B4CB9">
        <w:rPr>
          <w:rFonts w:ascii="Times New Roman" w:eastAsia="Times New Roman" w:hAnsi="Times New Roman"/>
          <w:color w:val="2C2D2E"/>
          <w:lang w:val="ru-RU"/>
        </w:rPr>
        <w:t>Я даю организаторам свое согласие на сбор и обработку персональных данных (в соответствии с требованиями Федерального закона «О персональных данных» №152-ФЗ).</w:t>
      </w:r>
      <w:r w:rsidRPr="007B4CB9">
        <w:rPr>
          <w:rFonts w:ascii="Times New Roman" w:eastAsia="Times New Roman" w:hAnsi="Times New Roman"/>
          <w:color w:val="2C2D2E"/>
          <w:lang w:val="ru-RU"/>
        </w:rPr>
        <w:br/>
        <w:t>Я даю организаторам согласие на обнародование в сети Интернет и дальнейшее использование всех присланных мною конкурсных материалов, представленных в рамках Конкурса (в соответствии со ст.152.1 ГК РФ).</w:t>
      </w:r>
    </w:p>
    <w:p w:rsidR="007B4CB9" w:rsidRPr="007B4CB9" w:rsidRDefault="007B4CB9" w:rsidP="007B4CB9">
      <w:pPr>
        <w:shd w:val="clear" w:color="auto" w:fill="FFFFFF"/>
        <w:jc w:val="both"/>
        <w:rPr>
          <w:rFonts w:ascii="Times New Roman" w:eastAsia="Times New Roman" w:hAnsi="Times New Roman"/>
          <w:color w:val="2C2D2E"/>
          <w:lang w:val="ru-RU"/>
        </w:rPr>
      </w:pPr>
    </w:p>
    <w:p w:rsidR="007B4CB9" w:rsidRPr="00E022FE" w:rsidRDefault="007B4CB9" w:rsidP="007B4CB9">
      <w:pPr>
        <w:shd w:val="clear" w:color="auto" w:fill="FFFFFF"/>
        <w:jc w:val="both"/>
        <w:rPr>
          <w:rFonts w:ascii="Times New Roman" w:eastAsia="Times New Roman" w:hAnsi="Times New Roman"/>
          <w:color w:val="2C2D2E"/>
          <w:lang w:val="ru-RU"/>
        </w:rPr>
      </w:pPr>
      <w:r w:rsidRPr="00E022FE">
        <w:rPr>
          <w:rFonts w:ascii="Times New Roman" w:eastAsia="Times New Roman" w:hAnsi="Times New Roman"/>
          <w:color w:val="2C2D2E"/>
          <w:lang w:val="ru-RU"/>
        </w:rPr>
        <w:t>Дата ______.2022 г. подпись</w:t>
      </w:r>
      <w:proofErr w:type="gramStart"/>
      <w:r w:rsidRPr="00E022FE">
        <w:rPr>
          <w:rFonts w:ascii="Times New Roman" w:eastAsia="Times New Roman" w:hAnsi="Times New Roman"/>
          <w:color w:val="2C2D2E"/>
          <w:lang w:val="ru-RU"/>
        </w:rPr>
        <w:t>____________(  )</w:t>
      </w:r>
      <w:r w:rsidRPr="00E022FE">
        <w:rPr>
          <w:rFonts w:ascii="Times New Roman" w:eastAsia="Times New Roman" w:hAnsi="Times New Roman"/>
          <w:color w:val="2C2D2E"/>
          <w:lang w:val="ru-RU"/>
        </w:rPr>
        <w:br/>
        <w:t xml:space="preserve"> </w:t>
      </w:r>
      <w:r w:rsidRPr="00E022FE">
        <w:rPr>
          <w:rFonts w:ascii="Times New Roman" w:eastAsia="Times New Roman" w:hAnsi="Times New Roman"/>
          <w:color w:val="2C2D2E"/>
          <w:lang w:val="ru-RU"/>
        </w:rPr>
        <w:tab/>
      </w:r>
      <w:r w:rsidRPr="00E022FE">
        <w:rPr>
          <w:rFonts w:ascii="Times New Roman" w:eastAsia="Times New Roman" w:hAnsi="Times New Roman"/>
          <w:color w:val="2C2D2E"/>
          <w:lang w:val="ru-RU"/>
        </w:rPr>
        <w:tab/>
      </w:r>
      <w:r w:rsidRPr="00E022FE">
        <w:rPr>
          <w:rFonts w:ascii="Times New Roman" w:eastAsia="Times New Roman" w:hAnsi="Times New Roman"/>
          <w:color w:val="2C2D2E"/>
          <w:lang w:val="ru-RU"/>
        </w:rPr>
        <w:tab/>
      </w:r>
      <w:r w:rsidRPr="00E022FE">
        <w:rPr>
          <w:rFonts w:ascii="Times New Roman" w:eastAsia="Times New Roman" w:hAnsi="Times New Roman"/>
          <w:color w:val="2C2D2E"/>
          <w:lang w:val="ru-RU"/>
        </w:rPr>
        <w:tab/>
      </w:r>
      <w:r w:rsidRPr="00E022FE">
        <w:rPr>
          <w:rFonts w:ascii="Times New Roman" w:eastAsia="Times New Roman" w:hAnsi="Times New Roman"/>
          <w:color w:val="2C2D2E"/>
          <w:lang w:val="ru-RU"/>
        </w:rPr>
        <w:tab/>
      </w:r>
      <w:r w:rsidRPr="00E022FE">
        <w:rPr>
          <w:rFonts w:ascii="Times New Roman" w:eastAsia="Times New Roman" w:hAnsi="Times New Roman"/>
          <w:color w:val="2C2D2E"/>
          <w:lang w:val="ru-RU"/>
        </w:rPr>
        <w:tab/>
      </w:r>
      <w:r w:rsidRPr="00E022FE">
        <w:rPr>
          <w:rFonts w:ascii="Times New Roman" w:eastAsia="Times New Roman" w:hAnsi="Times New Roman"/>
          <w:color w:val="2C2D2E"/>
          <w:lang w:val="ru-RU"/>
        </w:rPr>
        <w:tab/>
      </w:r>
      <w:r w:rsidRPr="00E022FE">
        <w:rPr>
          <w:rFonts w:ascii="Times New Roman" w:eastAsia="Times New Roman" w:hAnsi="Times New Roman"/>
          <w:color w:val="2C2D2E"/>
          <w:lang w:val="ru-RU"/>
        </w:rPr>
        <w:tab/>
      </w:r>
      <w:r w:rsidRPr="00E022FE">
        <w:rPr>
          <w:rFonts w:ascii="Times New Roman" w:eastAsia="Times New Roman" w:hAnsi="Times New Roman"/>
          <w:color w:val="2C2D2E"/>
          <w:lang w:val="ru-RU"/>
        </w:rPr>
        <w:tab/>
      </w:r>
      <w:r w:rsidRPr="00E022FE">
        <w:rPr>
          <w:rFonts w:ascii="Times New Roman" w:eastAsia="Times New Roman" w:hAnsi="Times New Roman"/>
          <w:color w:val="2C2D2E"/>
          <w:lang w:val="ru-RU"/>
        </w:rPr>
        <w:tab/>
        <w:t xml:space="preserve">      </w:t>
      </w:r>
      <w:proofErr w:type="gramEnd"/>
      <w:r w:rsidRPr="00E022FE">
        <w:rPr>
          <w:rFonts w:ascii="Times New Roman" w:eastAsia="Times New Roman" w:hAnsi="Times New Roman"/>
          <w:color w:val="2C2D2E"/>
          <w:lang w:val="ru-RU"/>
        </w:rPr>
        <w:t>расшифровка подписи</w:t>
      </w:r>
    </w:p>
    <w:p w:rsidR="007B4CB9" w:rsidRDefault="007B4CB9" w:rsidP="007B4CB9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7B4CB9" w:rsidRDefault="007B4CB9" w:rsidP="007B4CB9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 2.</w:t>
      </w:r>
    </w:p>
    <w:p w:rsidR="007B4CB9" w:rsidRPr="007B4CB9" w:rsidRDefault="007B4CB9" w:rsidP="007B4CB9">
      <w:pPr>
        <w:jc w:val="right"/>
        <w:rPr>
          <w:rFonts w:ascii="Times New Roman" w:hAnsi="Times New Roman"/>
          <w:lang w:val="ru-RU"/>
        </w:rPr>
      </w:pPr>
    </w:p>
    <w:p w:rsidR="007B4CB9" w:rsidRPr="007B4CB9" w:rsidRDefault="007B4CB9" w:rsidP="007B4CB9">
      <w:pPr>
        <w:jc w:val="center"/>
        <w:rPr>
          <w:rFonts w:ascii="Times New Roman" w:hAnsi="Times New Roman"/>
          <w:lang w:val="ru-RU"/>
        </w:rPr>
      </w:pPr>
      <w:r w:rsidRPr="007B4CB9">
        <w:rPr>
          <w:rFonts w:ascii="Times New Roman" w:hAnsi="Times New Roman"/>
          <w:lang w:val="ru-RU"/>
        </w:rPr>
        <w:t>Описание настольных игр Тигирекского заповедника</w:t>
      </w:r>
    </w:p>
    <w:p w:rsidR="007B4CB9" w:rsidRPr="00E022FE" w:rsidRDefault="007B4CB9" w:rsidP="007B4CB9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7B4CB9" w:rsidRDefault="007B4CB9" w:rsidP="007B4CB9">
      <w:pPr>
        <w:rPr>
          <w:rFonts w:ascii="Times New Roman" w:hAnsi="Times New Roman"/>
          <w:b/>
          <w:lang w:val="ru-RU"/>
        </w:rPr>
      </w:pPr>
      <w:r w:rsidRPr="00E022FE">
        <w:rPr>
          <w:rFonts w:ascii="Times New Roman" w:hAnsi="Times New Roman"/>
          <w:b/>
          <w:lang w:val="ru-RU"/>
        </w:rPr>
        <w:t xml:space="preserve">Настольная игра об ООПТ Алтайского края «Заповедные </w:t>
      </w:r>
      <w:r w:rsidR="00E022FE">
        <w:rPr>
          <w:rFonts w:ascii="Times New Roman" w:hAnsi="Times New Roman"/>
          <w:b/>
          <w:lang w:val="ru-RU"/>
        </w:rPr>
        <w:t>острова Алтайского края»</w:t>
      </w:r>
    </w:p>
    <w:p w:rsidR="00E022FE" w:rsidRPr="00E022FE" w:rsidRDefault="00E022FE" w:rsidP="007B4CB9">
      <w:pPr>
        <w:rPr>
          <w:rFonts w:ascii="Times New Roman" w:hAnsi="Times New Roman"/>
          <w:b/>
          <w:lang w:val="ru-RU"/>
        </w:rPr>
      </w:pPr>
      <w:r w:rsidRPr="00E022FE">
        <w:rPr>
          <w:rFonts w:ascii="Times New Roman" w:hAnsi="Times New Roman"/>
          <w:b/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04181006" wp14:editId="2A2B67DC">
            <wp:simplePos x="0" y="0"/>
            <wp:positionH relativeFrom="column">
              <wp:posOffset>2540</wp:posOffset>
            </wp:positionH>
            <wp:positionV relativeFrom="paragraph">
              <wp:posOffset>149225</wp:posOffset>
            </wp:positionV>
            <wp:extent cx="1993900" cy="1461770"/>
            <wp:effectExtent l="0" t="0" r="6350" b="5080"/>
            <wp:wrapSquare wrapText="bothSides"/>
            <wp:docPr id="92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Рисунок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" t="2113" r="1440" b="3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7B4CB9" w:rsidRPr="007B4CB9" w:rsidRDefault="007B4CB9" w:rsidP="007B4CB9">
      <w:pPr>
        <w:spacing w:after="200" w:line="276" w:lineRule="auto"/>
        <w:ind w:left="720"/>
        <w:jc w:val="both"/>
        <w:rPr>
          <w:rFonts w:ascii="Times New Roman" w:hAnsi="Times New Roman"/>
          <w:lang w:val="ru-RU"/>
        </w:rPr>
      </w:pPr>
      <w:r w:rsidRPr="007B4CB9">
        <w:rPr>
          <w:rFonts w:ascii="Times New Roman" w:hAnsi="Times New Roman"/>
          <w:lang w:val="ru-RU"/>
        </w:rPr>
        <w:t xml:space="preserve">Цель игры – знакомство с многообразием особо охраняемых природных территорий (ООПТ) Алтайского края, их расположением на карте, ландшафтами, редкими видами растений и животных, природоохранными терминами. Содержит лото, игровой плакат с картой-схемой ООПТ края, информационный буклет, фишки, жетоны, кубик. </w:t>
      </w:r>
      <w:proofErr w:type="gramStart"/>
      <w:r w:rsidRPr="007B4CB9">
        <w:rPr>
          <w:rFonts w:ascii="Times New Roman" w:hAnsi="Times New Roman"/>
          <w:lang w:val="ru-RU"/>
        </w:rPr>
        <w:t>Рассчитана</w:t>
      </w:r>
      <w:proofErr w:type="gramEnd"/>
      <w:r w:rsidRPr="007B4CB9">
        <w:rPr>
          <w:rFonts w:ascii="Times New Roman" w:hAnsi="Times New Roman"/>
          <w:lang w:val="ru-RU"/>
        </w:rPr>
        <w:t xml:space="preserve"> на несколько игр, так как содержит большой объём информации. </w:t>
      </w:r>
      <w:proofErr w:type="gramStart"/>
      <w:r w:rsidRPr="007B4CB9">
        <w:rPr>
          <w:rFonts w:ascii="Times New Roman" w:hAnsi="Times New Roman"/>
          <w:lang w:val="ru-RU"/>
        </w:rPr>
        <w:t>Предназначена</w:t>
      </w:r>
      <w:proofErr w:type="gramEnd"/>
      <w:r w:rsidRPr="007B4CB9">
        <w:rPr>
          <w:rFonts w:ascii="Times New Roman" w:hAnsi="Times New Roman"/>
          <w:lang w:val="ru-RU"/>
        </w:rPr>
        <w:t xml:space="preserve"> для детей среднего и старшего школьного возраста, взрослых. Может частично использоваться в начальных классах. Количество игроков: 4-3</w:t>
      </w:r>
      <w:r w:rsidR="00E022FE">
        <w:rPr>
          <w:rFonts w:ascii="Times New Roman" w:hAnsi="Times New Roman"/>
          <w:lang w:val="ru-RU"/>
        </w:rPr>
        <w:t>4</w:t>
      </w:r>
      <w:r w:rsidRPr="007B4CB9">
        <w:rPr>
          <w:rFonts w:ascii="Times New Roman" w:hAnsi="Times New Roman"/>
          <w:lang w:val="ru-RU"/>
        </w:rPr>
        <w:t xml:space="preserve"> человека и ведущий. Есть разные варианты и уровни сложности. Создана в 2020 году при поддержке гранта Губернатора Алтайского края в сфере экологического воспитания, образования и просвещения по проекту «Разработка настольных игр об ООПТ Алтайского края».</w:t>
      </w:r>
      <w:r w:rsidR="00E022FE">
        <w:rPr>
          <w:rFonts w:ascii="Times New Roman" w:hAnsi="Times New Roman"/>
          <w:lang w:val="ru-RU"/>
        </w:rPr>
        <w:t xml:space="preserve"> Материалы: бумага, пластик.</w:t>
      </w:r>
    </w:p>
    <w:p w:rsidR="007B4CB9" w:rsidRDefault="007B4CB9" w:rsidP="007B4CB9">
      <w:pPr>
        <w:rPr>
          <w:rFonts w:ascii="Times New Roman" w:hAnsi="Times New Roman"/>
          <w:b/>
          <w:lang w:val="ru-RU"/>
        </w:rPr>
      </w:pPr>
      <w:r w:rsidRPr="00E022FE">
        <w:rPr>
          <w:rFonts w:ascii="Times New Roman" w:hAnsi="Times New Roman"/>
          <w:b/>
          <w:lang w:val="ru-RU"/>
        </w:rPr>
        <w:t>Настольная игра</w:t>
      </w:r>
      <w:r w:rsidR="00E022FE">
        <w:rPr>
          <w:rFonts w:ascii="Times New Roman" w:hAnsi="Times New Roman"/>
          <w:b/>
          <w:lang w:val="ru-RU"/>
        </w:rPr>
        <w:t xml:space="preserve"> </w:t>
      </w:r>
      <w:r w:rsidRPr="00E022FE">
        <w:rPr>
          <w:rFonts w:ascii="Times New Roman" w:hAnsi="Times New Roman"/>
          <w:b/>
          <w:lang w:val="ru-RU"/>
        </w:rPr>
        <w:t>вертушка о Тигирекском за</w:t>
      </w:r>
      <w:r w:rsidR="00E022FE">
        <w:rPr>
          <w:rFonts w:ascii="Times New Roman" w:hAnsi="Times New Roman"/>
          <w:b/>
          <w:lang w:val="ru-RU"/>
        </w:rPr>
        <w:t>поведнике «Заповедными тропами»</w:t>
      </w:r>
    </w:p>
    <w:p w:rsidR="00E022FE" w:rsidRPr="00E022FE" w:rsidRDefault="00E022FE" w:rsidP="007B4CB9">
      <w:pPr>
        <w:rPr>
          <w:rFonts w:ascii="Times New Roman" w:hAnsi="Times New Roman"/>
          <w:b/>
          <w:lang w:val="ru-RU"/>
        </w:rPr>
      </w:pPr>
      <w:r w:rsidRPr="00E022FE">
        <w:rPr>
          <w:rFonts w:ascii="Times New Roman" w:hAnsi="Times New Roman"/>
          <w:b/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0A40E195" wp14:editId="761AC32E">
            <wp:simplePos x="0" y="0"/>
            <wp:positionH relativeFrom="column">
              <wp:posOffset>-49530</wp:posOffset>
            </wp:positionH>
            <wp:positionV relativeFrom="paragraph">
              <wp:posOffset>118745</wp:posOffset>
            </wp:positionV>
            <wp:extent cx="2044700" cy="1588135"/>
            <wp:effectExtent l="0" t="0" r="0" b="0"/>
            <wp:wrapTight wrapText="bothSides">
              <wp:wrapPolygon edited="0">
                <wp:start x="0" y="0"/>
                <wp:lineTo x="0" y="21246"/>
                <wp:lineTo x="21332" y="21246"/>
                <wp:lineTo x="21332" y="0"/>
                <wp:lineTo x="0" y="0"/>
              </wp:wrapPolygon>
            </wp:wrapTight>
            <wp:docPr id="8" name="Picture 2" descr="E:\ИЮлЬ ГРАНТОВАЯ ИГРА\настольная игра об ООПТ Алт.края_материалы Тигирекского заповедника_для разработки макетов и печати\3. БУКЛЕТ_грантовая игра заповедника\игра Заповедными тропами_фото для в буклета грантовой игры заповед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E:\ИЮлЬ ГРАНТОВАЯ ИГРА\настольная игра об ООПТ Алт.края_материалы Тигирекского заповедника_для разработки макетов и печати\3. БУКЛЕТ_грантовая игра заповедника\игра Заповедными тропами_фото для в буклета грантовой игры заповедник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7B4CB9" w:rsidRPr="007B4CB9" w:rsidRDefault="007B4CB9" w:rsidP="007B4CB9">
      <w:pPr>
        <w:spacing w:after="200" w:line="276" w:lineRule="auto"/>
        <w:ind w:left="3261"/>
        <w:jc w:val="both"/>
        <w:rPr>
          <w:rFonts w:ascii="Times New Roman" w:hAnsi="Times New Roman"/>
          <w:lang w:val="ru-RU"/>
        </w:rPr>
      </w:pPr>
      <w:r w:rsidRPr="007B4CB9">
        <w:rPr>
          <w:rFonts w:ascii="Times New Roman" w:hAnsi="Times New Roman"/>
          <w:lang w:val="ru-RU"/>
        </w:rPr>
        <w:t xml:space="preserve">Игра предназначена для знакомства детей и взрослых с единственным в Алтайском крае заповедником, его растительным и животным миром, ландшафтами и уникальными объектами. Может использоваться для детей школьного возраста и взрослых, для первоначального знакомства с темой или для проверки знаний. Кол-во участников от двух человек и больше (игроки делятся на 2-3 команды), есть ведущий. Подходит для любого уровня подготовки. </w:t>
      </w:r>
      <w:r w:rsidR="00FB64C1">
        <w:rPr>
          <w:rFonts w:ascii="Times New Roman" w:hAnsi="Times New Roman"/>
          <w:lang w:val="ru-RU"/>
        </w:rPr>
        <w:t xml:space="preserve">Создана в 2018 г. </w:t>
      </w:r>
      <w:r w:rsidR="00E022FE">
        <w:rPr>
          <w:rFonts w:ascii="Times New Roman" w:hAnsi="Times New Roman"/>
          <w:lang w:val="ru-RU"/>
        </w:rPr>
        <w:t>Материалы: дерево, бумага.</w:t>
      </w:r>
    </w:p>
    <w:p w:rsidR="007B4CB9" w:rsidRDefault="007B4CB9" w:rsidP="007B4CB9">
      <w:pPr>
        <w:rPr>
          <w:rFonts w:ascii="Times New Roman" w:hAnsi="Times New Roman"/>
          <w:b/>
          <w:lang w:val="ru-RU"/>
        </w:rPr>
      </w:pPr>
      <w:r w:rsidRPr="00E022FE">
        <w:rPr>
          <w:rFonts w:ascii="Times New Roman" w:hAnsi="Times New Roman"/>
          <w:b/>
          <w:lang w:val="ru-RU"/>
        </w:rPr>
        <w:t>Настольная игра</w:t>
      </w:r>
      <w:r w:rsidR="00E022FE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E022FE">
        <w:rPr>
          <w:rFonts w:ascii="Times New Roman" w:hAnsi="Times New Roman"/>
          <w:b/>
          <w:lang w:val="ru-RU"/>
        </w:rPr>
        <w:t>пазлы</w:t>
      </w:r>
      <w:proofErr w:type="spellEnd"/>
      <w:r w:rsidR="00E022FE">
        <w:rPr>
          <w:rFonts w:ascii="Times New Roman" w:hAnsi="Times New Roman"/>
          <w:b/>
          <w:lang w:val="ru-RU"/>
        </w:rPr>
        <w:t>-головоломка «Кто в заповеднике живёт»</w:t>
      </w:r>
    </w:p>
    <w:p w:rsidR="00E022FE" w:rsidRPr="00E022FE" w:rsidRDefault="00E022FE" w:rsidP="007B4CB9">
      <w:pPr>
        <w:rPr>
          <w:rFonts w:ascii="Times New Roman" w:hAnsi="Times New Roman"/>
          <w:b/>
          <w:sz w:val="16"/>
          <w:szCs w:val="16"/>
          <w:lang w:val="ru-RU"/>
        </w:rPr>
      </w:pPr>
    </w:p>
    <w:p w:rsidR="007B4CB9" w:rsidRDefault="007B4CB9" w:rsidP="00E022FE">
      <w:pPr>
        <w:spacing w:line="276" w:lineRule="auto"/>
        <w:ind w:left="720"/>
        <w:jc w:val="both"/>
        <w:rPr>
          <w:rFonts w:ascii="Times New Roman" w:hAnsi="Times New Roman"/>
          <w:lang w:val="ru-RU"/>
        </w:rPr>
      </w:pPr>
      <w:r w:rsidRPr="007B4CB9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208B2166" wp14:editId="148CFB08">
            <wp:simplePos x="0" y="0"/>
            <wp:positionH relativeFrom="column">
              <wp:posOffset>68580</wp:posOffset>
            </wp:positionH>
            <wp:positionV relativeFrom="paragraph">
              <wp:posOffset>22225</wp:posOffset>
            </wp:positionV>
            <wp:extent cx="1972945" cy="1745615"/>
            <wp:effectExtent l="19050" t="19050" r="27305" b="26035"/>
            <wp:wrapSquare wrapText="bothSides"/>
            <wp:docPr id="8196" name="Picture 2" descr="E:\ИЮлЬ ГРАНТОВАЯ ИГРА\настольная игра об ООПТ Алт.края_материалы Тигирекского заповедника_для разработки макетов и печати\3. БУКЛЕТ_грантовая игра заповедника\пазлы_фото для буклета грантовой игры заповед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2" descr="E:\ИЮлЬ ГРАНТОВАЯ ИГРА\настольная игра об ООПТ Алт.края_материалы Тигирекского заповедника_для разработки макетов и печати\3. БУКЛЕТ_грантовая игра заповедника\пазлы_фото для буклета грантовой игры заповедник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197294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7B4CB9">
        <w:rPr>
          <w:rFonts w:ascii="Times New Roman" w:hAnsi="Times New Roman"/>
          <w:lang w:val="ru-RU"/>
        </w:rPr>
        <w:t xml:space="preserve">Игра знакомит с животным миром Тигирекского заповедника, развивает логику, память, скорость реакции, полезна для тренировки мелкой моторики. </w:t>
      </w:r>
      <w:proofErr w:type="gramStart"/>
      <w:r w:rsidRPr="007B4CB9">
        <w:rPr>
          <w:rFonts w:ascii="Times New Roman" w:hAnsi="Times New Roman"/>
          <w:lang w:val="ru-RU"/>
        </w:rPr>
        <w:t>Предназначена</w:t>
      </w:r>
      <w:proofErr w:type="gramEnd"/>
      <w:r w:rsidRPr="007B4CB9">
        <w:rPr>
          <w:rFonts w:ascii="Times New Roman" w:hAnsi="Times New Roman"/>
          <w:lang w:val="ru-RU"/>
        </w:rPr>
        <w:t xml:space="preserve"> для детей младшего школьного возраста. Кол-во участников: 1-3 человека и ведущий. Состоит из 30-и цветных деревянных </w:t>
      </w:r>
      <w:proofErr w:type="spellStart"/>
      <w:r w:rsidRPr="007B4CB9">
        <w:rPr>
          <w:rFonts w:ascii="Times New Roman" w:hAnsi="Times New Roman"/>
          <w:lang w:val="ru-RU"/>
        </w:rPr>
        <w:t>пазлов</w:t>
      </w:r>
      <w:proofErr w:type="spellEnd"/>
      <w:r w:rsidRPr="007B4CB9">
        <w:rPr>
          <w:rFonts w:ascii="Times New Roman" w:hAnsi="Times New Roman"/>
          <w:lang w:val="ru-RU"/>
        </w:rPr>
        <w:t>, подложки-подсказки, 9-и карточек с изображением и описанием</w:t>
      </w:r>
      <w:r w:rsidR="00E022FE">
        <w:rPr>
          <w:rFonts w:ascii="Times New Roman" w:hAnsi="Times New Roman"/>
          <w:lang w:val="ru-RU"/>
        </w:rPr>
        <w:t xml:space="preserve"> разных видов животных, правил.</w:t>
      </w:r>
    </w:p>
    <w:p w:rsidR="007B4CB9" w:rsidRDefault="00FB64C1" w:rsidP="00E022FE">
      <w:pPr>
        <w:pStyle w:val="aa"/>
        <w:tabs>
          <w:tab w:val="right" w:pos="6308"/>
        </w:tabs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Создана в 2018 г. </w:t>
      </w:r>
      <w:r w:rsidR="00E022FE">
        <w:rPr>
          <w:rFonts w:ascii="Times New Roman" w:hAnsi="Times New Roman"/>
          <w:lang w:val="ru-RU"/>
        </w:rPr>
        <w:t>Материалы: дерево, бумага.</w:t>
      </w:r>
      <w:r w:rsidR="00E022FE">
        <w:rPr>
          <w:rFonts w:ascii="Times New Roman" w:hAnsi="Times New Roman"/>
          <w:lang w:val="ru-RU"/>
        </w:rPr>
        <w:tab/>
      </w:r>
    </w:p>
    <w:p w:rsidR="00E022FE" w:rsidRDefault="00E022FE" w:rsidP="009D76DD">
      <w:pPr>
        <w:pStyle w:val="aa"/>
        <w:ind w:left="360"/>
        <w:jc w:val="both"/>
        <w:rPr>
          <w:rFonts w:ascii="Times New Roman" w:hAnsi="Times New Roman"/>
          <w:lang w:val="ru-RU"/>
        </w:rPr>
      </w:pPr>
    </w:p>
    <w:p w:rsidR="00E022FE" w:rsidRDefault="00E022FE" w:rsidP="009D76DD">
      <w:pPr>
        <w:pStyle w:val="aa"/>
        <w:ind w:left="360"/>
        <w:jc w:val="both"/>
        <w:rPr>
          <w:rFonts w:ascii="Times New Roman" w:hAnsi="Times New Roman"/>
          <w:lang w:val="ru-RU"/>
        </w:rPr>
      </w:pPr>
    </w:p>
    <w:p w:rsidR="007B4CB9" w:rsidRPr="00E022FE" w:rsidRDefault="007B4CB9" w:rsidP="00E022FE">
      <w:pPr>
        <w:pStyle w:val="aa"/>
        <w:ind w:left="360"/>
        <w:jc w:val="both"/>
        <w:rPr>
          <w:rFonts w:ascii="Times New Roman" w:hAnsi="Times New Roman"/>
          <w:i/>
          <w:lang w:val="ru-RU"/>
        </w:rPr>
      </w:pPr>
      <w:r w:rsidRPr="00E022FE">
        <w:rPr>
          <w:rFonts w:ascii="Times New Roman" w:hAnsi="Times New Roman"/>
          <w:i/>
          <w:lang w:val="ru-RU"/>
        </w:rPr>
        <w:t>Автор</w:t>
      </w:r>
      <w:r w:rsidR="00E022FE" w:rsidRPr="00E022FE">
        <w:rPr>
          <w:rFonts w:ascii="Times New Roman" w:hAnsi="Times New Roman"/>
          <w:i/>
          <w:lang w:val="ru-RU"/>
        </w:rPr>
        <w:t>-разработчик</w:t>
      </w:r>
      <w:r w:rsidRPr="00E022FE">
        <w:rPr>
          <w:rFonts w:ascii="Times New Roman" w:hAnsi="Times New Roman"/>
          <w:i/>
          <w:lang w:val="ru-RU"/>
        </w:rPr>
        <w:t xml:space="preserve"> </w:t>
      </w:r>
      <w:r w:rsidR="00E022FE" w:rsidRPr="00E022FE">
        <w:rPr>
          <w:rFonts w:ascii="Times New Roman" w:hAnsi="Times New Roman"/>
          <w:i/>
          <w:lang w:val="ru-RU"/>
        </w:rPr>
        <w:t xml:space="preserve">представленных </w:t>
      </w:r>
      <w:r w:rsidRPr="00E022FE">
        <w:rPr>
          <w:rFonts w:ascii="Times New Roman" w:hAnsi="Times New Roman"/>
          <w:i/>
          <w:lang w:val="ru-RU"/>
        </w:rPr>
        <w:t xml:space="preserve">игр - методист по экологическому просвещению Тигирекского заповедника, </w:t>
      </w:r>
      <w:proofErr w:type="spellStart"/>
      <w:r w:rsidRPr="00E022FE">
        <w:rPr>
          <w:rFonts w:ascii="Times New Roman" w:hAnsi="Times New Roman"/>
          <w:i/>
          <w:lang w:val="ru-RU"/>
        </w:rPr>
        <w:t>игропрактик</w:t>
      </w:r>
      <w:proofErr w:type="spellEnd"/>
      <w:r w:rsidRPr="00E022FE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E022FE">
        <w:rPr>
          <w:rFonts w:ascii="Times New Roman" w:hAnsi="Times New Roman"/>
          <w:i/>
          <w:lang w:val="ru-RU"/>
        </w:rPr>
        <w:t>Южкова</w:t>
      </w:r>
      <w:proofErr w:type="spellEnd"/>
      <w:r w:rsidRPr="00E022FE">
        <w:rPr>
          <w:rFonts w:ascii="Times New Roman" w:hAnsi="Times New Roman"/>
          <w:i/>
          <w:lang w:val="ru-RU"/>
        </w:rPr>
        <w:t xml:space="preserve"> Олеся Витальевна.</w:t>
      </w:r>
    </w:p>
    <w:sectPr w:rsidR="007B4CB9" w:rsidRPr="00E022FE" w:rsidSect="00D8185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A2A"/>
    <w:multiLevelType w:val="multilevel"/>
    <w:tmpl w:val="5A14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5315CB"/>
    <w:multiLevelType w:val="multilevel"/>
    <w:tmpl w:val="70AA9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42905"/>
    <w:multiLevelType w:val="hybridMultilevel"/>
    <w:tmpl w:val="CE205698"/>
    <w:lvl w:ilvl="0" w:tplc="9AF8B3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1602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3E2F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27E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6A98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9CB9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E26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D274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C1D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1477AB"/>
    <w:multiLevelType w:val="multilevel"/>
    <w:tmpl w:val="6396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741D4"/>
    <w:multiLevelType w:val="multilevel"/>
    <w:tmpl w:val="6356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E73C06"/>
    <w:multiLevelType w:val="multilevel"/>
    <w:tmpl w:val="C0E6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79668A"/>
    <w:multiLevelType w:val="multilevel"/>
    <w:tmpl w:val="CE2AC0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AD7635"/>
    <w:multiLevelType w:val="multilevel"/>
    <w:tmpl w:val="38FC7D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FE11DC0"/>
    <w:multiLevelType w:val="multilevel"/>
    <w:tmpl w:val="EC06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3D31EE"/>
    <w:multiLevelType w:val="multilevel"/>
    <w:tmpl w:val="55FC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557C34"/>
    <w:multiLevelType w:val="multilevel"/>
    <w:tmpl w:val="776C0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F83377"/>
    <w:multiLevelType w:val="multilevel"/>
    <w:tmpl w:val="121C08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97967D7"/>
    <w:multiLevelType w:val="multilevel"/>
    <w:tmpl w:val="C876E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  <w:lvlOverride w:ilvl="0">
      <w:startOverride w:val="2"/>
    </w:lvlOverride>
  </w:num>
  <w:num w:numId="5">
    <w:abstractNumId w:val="4"/>
  </w:num>
  <w:num w:numId="6">
    <w:abstractNumId w:val="10"/>
    <w:lvlOverride w:ilvl="0">
      <w:startOverride w:val="3"/>
    </w:lvlOverride>
  </w:num>
  <w:num w:numId="7">
    <w:abstractNumId w:val="6"/>
  </w:num>
  <w:num w:numId="8">
    <w:abstractNumId w:val="12"/>
    <w:lvlOverride w:ilvl="0">
      <w:startOverride w:val="4"/>
    </w:lvlOverride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11"/>
    <w:rsid w:val="00006A2E"/>
    <w:rsid w:val="00017E22"/>
    <w:rsid w:val="00022F63"/>
    <w:rsid w:val="000323A0"/>
    <w:rsid w:val="00033DB9"/>
    <w:rsid w:val="00034889"/>
    <w:rsid w:val="00042070"/>
    <w:rsid w:val="00053240"/>
    <w:rsid w:val="00063A80"/>
    <w:rsid w:val="00066543"/>
    <w:rsid w:val="000673D4"/>
    <w:rsid w:val="00067CEF"/>
    <w:rsid w:val="00082EAD"/>
    <w:rsid w:val="00097942"/>
    <w:rsid w:val="000B2277"/>
    <w:rsid w:val="000C12EE"/>
    <w:rsid w:val="000C388C"/>
    <w:rsid w:val="000D6F16"/>
    <w:rsid w:val="001054EB"/>
    <w:rsid w:val="00111E1A"/>
    <w:rsid w:val="00145D55"/>
    <w:rsid w:val="0014660F"/>
    <w:rsid w:val="001471BA"/>
    <w:rsid w:val="00151351"/>
    <w:rsid w:val="00161855"/>
    <w:rsid w:val="0017004E"/>
    <w:rsid w:val="001750D9"/>
    <w:rsid w:val="00175BCA"/>
    <w:rsid w:val="00180720"/>
    <w:rsid w:val="00186B91"/>
    <w:rsid w:val="001A1632"/>
    <w:rsid w:val="001A3744"/>
    <w:rsid w:val="001B4B49"/>
    <w:rsid w:val="001B61E5"/>
    <w:rsid w:val="001B7286"/>
    <w:rsid w:val="001C24A6"/>
    <w:rsid w:val="001C347E"/>
    <w:rsid w:val="001C40BA"/>
    <w:rsid w:val="001C5BB2"/>
    <w:rsid w:val="001D6FFD"/>
    <w:rsid w:val="001E641D"/>
    <w:rsid w:val="001E7849"/>
    <w:rsid w:val="001F0EF1"/>
    <w:rsid w:val="002000E7"/>
    <w:rsid w:val="00221AA2"/>
    <w:rsid w:val="00232EBF"/>
    <w:rsid w:val="002449BB"/>
    <w:rsid w:val="00256D6D"/>
    <w:rsid w:val="00267549"/>
    <w:rsid w:val="002717C7"/>
    <w:rsid w:val="00276D33"/>
    <w:rsid w:val="00295F9F"/>
    <w:rsid w:val="002A1BF8"/>
    <w:rsid w:val="002A7D3B"/>
    <w:rsid w:val="002B2A8F"/>
    <w:rsid w:val="002D3B80"/>
    <w:rsid w:val="002D6032"/>
    <w:rsid w:val="002E5887"/>
    <w:rsid w:val="002F62D6"/>
    <w:rsid w:val="0030270F"/>
    <w:rsid w:val="00310FA6"/>
    <w:rsid w:val="0031524B"/>
    <w:rsid w:val="00322ED9"/>
    <w:rsid w:val="00326A79"/>
    <w:rsid w:val="00333C6F"/>
    <w:rsid w:val="00350C6B"/>
    <w:rsid w:val="003520F4"/>
    <w:rsid w:val="003552A1"/>
    <w:rsid w:val="0035580D"/>
    <w:rsid w:val="00384590"/>
    <w:rsid w:val="003845A7"/>
    <w:rsid w:val="00385557"/>
    <w:rsid w:val="0038615A"/>
    <w:rsid w:val="003B30C2"/>
    <w:rsid w:val="003D30C0"/>
    <w:rsid w:val="003D7D00"/>
    <w:rsid w:val="003E5165"/>
    <w:rsid w:val="00406167"/>
    <w:rsid w:val="004128D6"/>
    <w:rsid w:val="004153E6"/>
    <w:rsid w:val="00453983"/>
    <w:rsid w:val="00463177"/>
    <w:rsid w:val="004671EB"/>
    <w:rsid w:val="00467B0F"/>
    <w:rsid w:val="004743D3"/>
    <w:rsid w:val="00477587"/>
    <w:rsid w:val="00484273"/>
    <w:rsid w:val="0049485D"/>
    <w:rsid w:val="004A1120"/>
    <w:rsid w:val="004A4309"/>
    <w:rsid w:val="004B1195"/>
    <w:rsid w:val="004D460A"/>
    <w:rsid w:val="004E4537"/>
    <w:rsid w:val="004F1F14"/>
    <w:rsid w:val="004F2B8C"/>
    <w:rsid w:val="004F332F"/>
    <w:rsid w:val="004F33E1"/>
    <w:rsid w:val="00503583"/>
    <w:rsid w:val="005037AA"/>
    <w:rsid w:val="00541219"/>
    <w:rsid w:val="0055069D"/>
    <w:rsid w:val="00552E63"/>
    <w:rsid w:val="00556905"/>
    <w:rsid w:val="00581201"/>
    <w:rsid w:val="00595E6E"/>
    <w:rsid w:val="005A0E00"/>
    <w:rsid w:val="005A377B"/>
    <w:rsid w:val="005C09B2"/>
    <w:rsid w:val="005C0CAC"/>
    <w:rsid w:val="005C0ED9"/>
    <w:rsid w:val="005C5A72"/>
    <w:rsid w:val="005D6F2F"/>
    <w:rsid w:val="006063BF"/>
    <w:rsid w:val="0061568A"/>
    <w:rsid w:val="00651D4F"/>
    <w:rsid w:val="006560A9"/>
    <w:rsid w:val="0066283A"/>
    <w:rsid w:val="00677D6B"/>
    <w:rsid w:val="00683A74"/>
    <w:rsid w:val="006944FB"/>
    <w:rsid w:val="00697D5F"/>
    <w:rsid w:val="006A3C73"/>
    <w:rsid w:val="006B013D"/>
    <w:rsid w:val="006B0F5C"/>
    <w:rsid w:val="006C4E0A"/>
    <w:rsid w:val="006D1A11"/>
    <w:rsid w:val="006E136D"/>
    <w:rsid w:val="006E32DB"/>
    <w:rsid w:val="00701FA4"/>
    <w:rsid w:val="00711FCC"/>
    <w:rsid w:val="00717B86"/>
    <w:rsid w:val="00720968"/>
    <w:rsid w:val="00742435"/>
    <w:rsid w:val="00743056"/>
    <w:rsid w:val="007479EB"/>
    <w:rsid w:val="00751924"/>
    <w:rsid w:val="00756FBD"/>
    <w:rsid w:val="007604E8"/>
    <w:rsid w:val="0076521F"/>
    <w:rsid w:val="007663CC"/>
    <w:rsid w:val="00776724"/>
    <w:rsid w:val="00780E6B"/>
    <w:rsid w:val="007931C7"/>
    <w:rsid w:val="007B4583"/>
    <w:rsid w:val="007B4CB9"/>
    <w:rsid w:val="007C408B"/>
    <w:rsid w:val="007D4022"/>
    <w:rsid w:val="007D435A"/>
    <w:rsid w:val="007D4A32"/>
    <w:rsid w:val="007D6452"/>
    <w:rsid w:val="007D70AC"/>
    <w:rsid w:val="007E6C70"/>
    <w:rsid w:val="007E7450"/>
    <w:rsid w:val="007F29CE"/>
    <w:rsid w:val="007F5722"/>
    <w:rsid w:val="008069B9"/>
    <w:rsid w:val="0083286B"/>
    <w:rsid w:val="00832F28"/>
    <w:rsid w:val="00834A7D"/>
    <w:rsid w:val="0089084D"/>
    <w:rsid w:val="0089368B"/>
    <w:rsid w:val="00893F67"/>
    <w:rsid w:val="0089769C"/>
    <w:rsid w:val="008B00B1"/>
    <w:rsid w:val="008B29EC"/>
    <w:rsid w:val="008B317B"/>
    <w:rsid w:val="008C45C6"/>
    <w:rsid w:val="008D316D"/>
    <w:rsid w:val="008E4ACC"/>
    <w:rsid w:val="00903E96"/>
    <w:rsid w:val="009119CC"/>
    <w:rsid w:val="009233C0"/>
    <w:rsid w:val="0092383A"/>
    <w:rsid w:val="009369C4"/>
    <w:rsid w:val="00940222"/>
    <w:rsid w:val="009535F8"/>
    <w:rsid w:val="00953F38"/>
    <w:rsid w:val="00963120"/>
    <w:rsid w:val="009716B4"/>
    <w:rsid w:val="00971DF5"/>
    <w:rsid w:val="00992E04"/>
    <w:rsid w:val="009A08DA"/>
    <w:rsid w:val="009B0451"/>
    <w:rsid w:val="009B3ECC"/>
    <w:rsid w:val="009D0FB4"/>
    <w:rsid w:val="009D3436"/>
    <w:rsid w:val="009D5D81"/>
    <w:rsid w:val="009D76DD"/>
    <w:rsid w:val="009E5735"/>
    <w:rsid w:val="009F51FC"/>
    <w:rsid w:val="009F7A88"/>
    <w:rsid w:val="00A148C1"/>
    <w:rsid w:val="00A203E5"/>
    <w:rsid w:val="00A46CCF"/>
    <w:rsid w:val="00A672FA"/>
    <w:rsid w:val="00A74667"/>
    <w:rsid w:val="00A74E95"/>
    <w:rsid w:val="00A84A22"/>
    <w:rsid w:val="00A92B39"/>
    <w:rsid w:val="00A92EA6"/>
    <w:rsid w:val="00A96015"/>
    <w:rsid w:val="00AA3E77"/>
    <w:rsid w:val="00AA725C"/>
    <w:rsid w:val="00AB1741"/>
    <w:rsid w:val="00AB2B1C"/>
    <w:rsid w:val="00AB3433"/>
    <w:rsid w:val="00AC76BA"/>
    <w:rsid w:val="00AD4E17"/>
    <w:rsid w:val="00B113BF"/>
    <w:rsid w:val="00B14826"/>
    <w:rsid w:val="00B1747A"/>
    <w:rsid w:val="00B2508E"/>
    <w:rsid w:val="00B27D3F"/>
    <w:rsid w:val="00B365A9"/>
    <w:rsid w:val="00B44CC0"/>
    <w:rsid w:val="00B57CD4"/>
    <w:rsid w:val="00B656BA"/>
    <w:rsid w:val="00B7198F"/>
    <w:rsid w:val="00B72F8C"/>
    <w:rsid w:val="00B81BA8"/>
    <w:rsid w:val="00B97BA2"/>
    <w:rsid w:val="00BA52C4"/>
    <w:rsid w:val="00BA54DC"/>
    <w:rsid w:val="00BA78DE"/>
    <w:rsid w:val="00BB1596"/>
    <w:rsid w:val="00BB42C5"/>
    <w:rsid w:val="00BC5494"/>
    <w:rsid w:val="00BC67D5"/>
    <w:rsid w:val="00BD6BDF"/>
    <w:rsid w:val="00BF1FB1"/>
    <w:rsid w:val="00BF3429"/>
    <w:rsid w:val="00BF6CA6"/>
    <w:rsid w:val="00C00F2F"/>
    <w:rsid w:val="00C03487"/>
    <w:rsid w:val="00C05130"/>
    <w:rsid w:val="00C10073"/>
    <w:rsid w:val="00C133B9"/>
    <w:rsid w:val="00C20DBD"/>
    <w:rsid w:val="00C20EDB"/>
    <w:rsid w:val="00C24C89"/>
    <w:rsid w:val="00C3075D"/>
    <w:rsid w:val="00C65B1F"/>
    <w:rsid w:val="00C81232"/>
    <w:rsid w:val="00C818CB"/>
    <w:rsid w:val="00C91714"/>
    <w:rsid w:val="00C9392A"/>
    <w:rsid w:val="00C9414D"/>
    <w:rsid w:val="00C95895"/>
    <w:rsid w:val="00C97C98"/>
    <w:rsid w:val="00CA6DC3"/>
    <w:rsid w:val="00CB709E"/>
    <w:rsid w:val="00CB7150"/>
    <w:rsid w:val="00CC0EC2"/>
    <w:rsid w:val="00CE645A"/>
    <w:rsid w:val="00D12252"/>
    <w:rsid w:val="00D155E6"/>
    <w:rsid w:val="00D27CB7"/>
    <w:rsid w:val="00D37850"/>
    <w:rsid w:val="00D4484E"/>
    <w:rsid w:val="00D70921"/>
    <w:rsid w:val="00D70EBF"/>
    <w:rsid w:val="00D8185B"/>
    <w:rsid w:val="00D96F52"/>
    <w:rsid w:val="00DA19CC"/>
    <w:rsid w:val="00DA401E"/>
    <w:rsid w:val="00DB254E"/>
    <w:rsid w:val="00DB7B84"/>
    <w:rsid w:val="00DC5651"/>
    <w:rsid w:val="00DC5D74"/>
    <w:rsid w:val="00DE6093"/>
    <w:rsid w:val="00DE7AE3"/>
    <w:rsid w:val="00E0030D"/>
    <w:rsid w:val="00E022FE"/>
    <w:rsid w:val="00E02C29"/>
    <w:rsid w:val="00E15483"/>
    <w:rsid w:val="00E30E74"/>
    <w:rsid w:val="00E42FF0"/>
    <w:rsid w:val="00E457F2"/>
    <w:rsid w:val="00E45E04"/>
    <w:rsid w:val="00E46DB2"/>
    <w:rsid w:val="00E47220"/>
    <w:rsid w:val="00E533D5"/>
    <w:rsid w:val="00E57364"/>
    <w:rsid w:val="00E631A1"/>
    <w:rsid w:val="00E64162"/>
    <w:rsid w:val="00E70E19"/>
    <w:rsid w:val="00E7362A"/>
    <w:rsid w:val="00E7488A"/>
    <w:rsid w:val="00E82733"/>
    <w:rsid w:val="00E85A58"/>
    <w:rsid w:val="00E93780"/>
    <w:rsid w:val="00EB04DC"/>
    <w:rsid w:val="00EB3ABB"/>
    <w:rsid w:val="00EB4BE2"/>
    <w:rsid w:val="00EC0076"/>
    <w:rsid w:val="00EC02DF"/>
    <w:rsid w:val="00ED4B4D"/>
    <w:rsid w:val="00ED6B17"/>
    <w:rsid w:val="00EF5FF4"/>
    <w:rsid w:val="00F130C9"/>
    <w:rsid w:val="00F2182C"/>
    <w:rsid w:val="00F2475B"/>
    <w:rsid w:val="00F37933"/>
    <w:rsid w:val="00F42A17"/>
    <w:rsid w:val="00F47857"/>
    <w:rsid w:val="00F47AF1"/>
    <w:rsid w:val="00F620F2"/>
    <w:rsid w:val="00F634A1"/>
    <w:rsid w:val="00F709CB"/>
    <w:rsid w:val="00F726F0"/>
    <w:rsid w:val="00F72F26"/>
    <w:rsid w:val="00F82569"/>
    <w:rsid w:val="00F86F2D"/>
    <w:rsid w:val="00F8731E"/>
    <w:rsid w:val="00F92959"/>
    <w:rsid w:val="00FA0B4A"/>
    <w:rsid w:val="00FB3357"/>
    <w:rsid w:val="00FB64C1"/>
    <w:rsid w:val="00FD0DE3"/>
    <w:rsid w:val="00FD214F"/>
    <w:rsid w:val="00FD35DD"/>
    <w:rsid w:val="00FE3ABC"/>
    <w:rsid w:val="00FE6A51"/>
    <w:rsid w:val="00FF189D"/>
    <w:rsid w:val="00FF1DBC"/>
    <w:rsid w:val="00F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1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A1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A1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A1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A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A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A1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A1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A1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A1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A1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D1A1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1A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D1A1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D1A1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D1A1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D1A1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D1A1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D1A1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D1A1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D1A1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D1A1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D1A1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D1A11"/>
    <w:rPr>
      <w:b/>
      <w:bCs/>
    </w:rPr>
  </w:style>
  <w:style w:type="character" w:styleId="a8">
    <w:name w:val="Emphasis"/>
    <w:basedOn w:val="a0"/>
    <w:uiPriority w:val="20"/>
    <w:qFormat/>
    <w:rsid w:val="006D1A1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D1A11"/>
    <w:rPr>
      <w:szCs w:val="32"/>
    </w:rPr>
  </w:style>
  <w:style w:type="paragraph" w:styleId="aa">
    <w:name w:val="List Paragraph"/>
    <w:basedOn w:val="a"/>
    <w:uiPriority w:val="34"/>
    <w:qFormat/>
    <w:rsid w:val="006D1A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A11"/>
    <w:rPr>
      <w:i/>
    </w:rPr>
  </w:style>
  <w:style w:type="character" w:customStyle="1" w:styleId="22">
    <w:name w:val="Цитата 2 Знак"/>
    <w:basedOn w:val="a0"/>
    <w:link w:val="21"/>
    <w:uiPriority w:val="29"/>
    <w:rsid w:val="006D1A1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D1A1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D1A11"/>
    <w:rPr>
      <w:b/>
      <w:i/>
      <w:sz w:val="24"/>
    </w:rPr>
  </w:style>
  <w:style w:type="character" w:styleId="ad">
    <w:name w:val="Subtle Emphasis"/>
    <w:uiPriority w:val="19"/>
    <w:qFormat/>
    <w:rsid w:val="006D1A1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D1A1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D1A1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D1A1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D1A1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D1A11"/>
    <w:pPr>
      <w:outlineLvl w:val="9"/>
    </w:pPr>
  </w:style>
  <w:style w:type="paragraph" w:customStyle="1" w:styleId="Default">
    <w:name w:val="Default"/>
    <w:rsid w:val="00A84A2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val="ru-RU" w:bidi="ar-SA"/>
    </w:rPr>
  </w:style>
  <w:style w:type="character" w:styleId="af3">
    <w:name w:val="Hyperlink"/>
    <w:basedOn w:val="a0"/>
    <w:uiPriority w:val="99"/>
    <w:unhideWhenUsed/>
    <w:rsid w:val="00151351"/>
    <w:rPr>
      <w:color w:val="0000FF" w:themeColor="hyperlink"/>
      <w:u w:val="single"/>
    </w:rPr>
  </w:style>
  <w:style w:type="paragraph" w:styleId="af4">
    <w:name w:val="Normal (Web)"/>
    <w:basedOn w:val="a"/>
    <w:uiPriority w:val="99"/>
    <w:rsid w:val="004153E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BD6BD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D6BDF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09794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rteleft">
    <w:name w:val="rteleft"/>
    <w:basedOn w:val="a"/>
    <w:rsid w:val="0009794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f7">
    <w:name w:val="Table Grid"/>
    <w:basedOn w:val="a1"/>
    <w:uiPriority w:val="59"/>
    <w:rsid w:val="007B4CB9"/>
    <w:pPr>
      <w:spacing w:after="0" w:line="240" w:lineRule="auto"/>
    </w:pPr>
    <w:rPr>
      <w:rFonts w:cstheme="minorBidi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basedOn w:val="a0"/>
    <w:uiPriority w:val="99"/>
    <w:semiHidden/>
    <w:unhideWhenUsed/>
    <w:rsid w:val="00B365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1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A1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A1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A1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A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A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A1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A1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A1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A1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A1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D1A1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1A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D1A1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D1A1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D1A1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D1A1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D1A1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D1A1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D1A1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D1A1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D1A1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D1A1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D1A11"/>
    <w:rPr>
      <w:b/>
      <w:bCs/>
    </w:rPr>
  </w:style>
  <w:style w:type="character" w:styleId="a8">
    <w:name w:val="Emphasis"/>
    <w:basedOn w:val="a0"/>
    <w:uiPriority w:val="20"/>
    <w:qFormat/>
    <w:rsid w:val="006D1A1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D1A11"/>
    <w:rPr>
      <w:szCs w:val="32"/>
    </w:rPr>
  </w:style>
  <w:style w:type="paragraph" w:styleId="aa">
    <w:name w:val="List Paragraph"/>
    <w:basedOn w:val="a"/>
    <w:uiPriority w:val="34"/>
    <w:qFormat/>
    <w:rsid w:val="006D1A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A11"/>
    <w:rPr>
      <w:i/>
    </w:rPr>
  </w:style>
  <w:style w:type="character" w:customStyle="1" w:styleId="22">
    <w:name w:val="Цитата 2 Знак"/>
    <w:basedOn w:val="a0"/>
    <w:link w:val="21"/>
    <w:uiPriority w:val="29"/>
    <w:rsid w:val="006D1A1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D1A1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D1A11"/>
    <w:rPr>
      <w:b/>
      <w:i/>
      <w:sz w:val="24"/>
    </w:rPr>
  </w:style>
  <w:style w:type="character" w:styleId="ad">
    <w:name w:val="Subtle Emphasis"/>
    <w:uiPriority w:val="19"/>
    <w:qFormat/>
    <w:rsid w:val="006D1A1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D1A1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D1A1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D1A1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D1A1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D1A11"/>
    <w:pPr>
      <w:outlineLvl w:val="9"/>
    </w:pPr>
  </w:style>
  <w:style w:type="paragraph" w:customStyle="1" w:styleId="Default">
    <w:name w:val="Default"/>
    <w:rsid w:val="00A84A2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val="ru-RU" w:bidi="ar-SA"/>
    </w:rPr>
  </w:style>
  <w:style w:type="character" w:styleId="af3">
    <w:name w:val="Hyperlink"/>
    <w:basedOn w:val="a0"/>
    <w:uiPriority w:val="99"/>
    <w:unhideWhenUsed/>
    <w:rsid w:val="00151351"/>
    <w:rPr>
      <w:color w:val="0000FF" w:themeColor="hyperlink"/>
      <w:u w:val="single"/>
    </w:rPr>
  </w:style>
  <w:style w:type="paragraph" w:styleId="af4">
    <w:name w:val="Normal (Web)"/>
    <w:basedOn w:val="a"/>
    <w:uiPriority w:val="99"/>
    <w:rsid w:val="004153E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BD6BD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D6BDF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09794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rteleft">
    <w:name w:val="rteleft"/>
    <w:basedOn w:val="a"/>
    <w:rsid w:val="0009794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f7">
    <w:name w:val="Table Grid"/>
    <w:basedOn w:val="a1"/>
    <w:uiPriority w:val="59"/>
    <w:rsid w:val="007B4CB9"/>
    <w:pPr>
      <w:spacing w:after="0" w:line="240" w:lineRule="auto"/>
    </w:pPr>
    <w:rPr>
      <w:rFonts w:cstheme="minorBidi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basedOn w:val="a0"/>
    <w:uiPriority w:val="99"/>
    <w:semiHidden/>
    <w:unhideWhenUsed/>
    <w:rsid w:val="00B365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npsalair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vk.com/tigirekreserve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esyauzhova@g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oopt22.ru/?page_id=29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lesauzkova@gmail.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C3215-BAE5-4AF8-B7A3-172E56BB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2022-03-21T02:29:00Z</cp:lastPrinted>
  <dcterms:created xsi:type="dcterms:W3CDTF">2022-03-21T01:49:00Z</dcterms:created>
  <dcterms:modified xsi:type="dcterms:W3CDTF">2022-03-21T02:44:00Z</dcterms:modified>
</cp:coreProperties>
</file>